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51" w:rsidRDefault="008E3851" w:rsidP="00D72350">
      <w:pPr>
        <w:ind w:right="90"/>
        <w:jc w:val="center"/>
        <w:rPr>
          <w:rFonts w:ascii="High Tower Text" w:hAnsi="High Tower Text"/>
          <w:sz w:val="28"/>
          <w:szCs w:val="28"/>
        </w:rPr>
      </w:pPr>
    </w:p>
    <w:p w:rsidR="00920C69" w:rsidRPr="008E3851" w:rsidRDefault="009F0AB6" w:rsidP="008E3851">
      <w:pPr>
        <w:jc w:val="center"/>
        <w:rPr>
          <w:rFonts w:ascii="High Tower Text" w:hAnsi="High Tower Text"/>
          <w:sz w:val="28"/>
          <w:szCs w:val="28"/>
        </w:rPr>
      </w:pPr>
      <w:r w:rsidRPr="008E3851">
        <w:rPr>
          <w:rFonts w:ascii="High Tower Text" w:hAnsi="High Tower Text"/>
          <w:sz w:val="28"/>
          <w:szCs w:val="28"/>
        </w:rPr>
        <w:t>Jardín</w:t>
      </w:r>
      <w:r w:rsidR="00464EAD" w:rsidRPr="008E3851">
        <w:rPr>
          <w:rFonts w:ascii="High Tower Text" w:hAnsi="High Tower Text"/>
          <w:sz w:val="28"/>
          <w:szCs w:val="28"/>
        </w:rPr>
        <w:t xml:space="preserve"> de Niños UNIVERSAL</w:t>
      </w:r>
    </w:p>
    <w:p w:rsidR="00551572" w:rsidRDefault="00464EAD" w:rsidP="008E3851">
      <w:pPr>
        <w:jc w:val="center"/>
        <w:rPr>
          <w:rFonts w:ascii="High Tower Text" w:hAnsi="High Tower Text"/>
          <w:sz w:val="28"/>
          <w:szCs w:val="28"/>
        </w:rPr>
      </w:pPr>
      <w:r w:rsidRPr="008E3851">
        <w:rPr>
          <w:rFonts w:ascii="High Tower Text" w:hAnsi="High Tower Text"/>
          <w:sz w:val="28"/>
          <w:szCs w:val="28"/>
        </w:rPr>
        <w:t xml:space="preserve">PLANEACION DIDACTICA </w:t>
      </w:r>
      <w:r w:rsidR="008E3851">
        <w:rPr>
          <w:rFonts w:ascii="High Tower Text" w:hAnsi="High Tower Text"/>
          <w:sz w:val="28"/>
          <w:szCs w:val="28"/>
        </w:rPr>
        <w:t xml:space="preserve">         </w:t>
      </w:r>
    </w:p>
    <w:p w:rsidR="00464EAD" w:rsidRPr="008E3851" w:rsidRDefault="00CF71DC" w:rsidP="007F1451">
      <w:pPr>
        <w:ind w:right="-194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 xml:space="preserve">                                                  </w:t>
      </w:r>
      <w:r w:rsidR="008E3851">
        <w:rPr>
          <w:rFonts w:ascii="High Tower Text" w:hAnsi="High Tower Text"/>
          <w:sz w:val="28"/>
          <w:szCs w:val="28"/>
        </w:rPr>
        <w:t xml:space="preserve"> </w:t>
      </w:r>
      <w:r w:rsidR="00464EAD" w:rsidRPr="008E3851">
        <w:rPr>
          <w:rFonts w:ascii="High Tower Text" w:hAnsi="High Tower Text"/>
          <w:sz w:val="28"/>
          <w:szCs w:val="28"/>
        </w:rPr>
        <w:t xml:space="preserve">GRUPO </w:t>
      </w:r>
      <w:r w:rsidR="008E3851">
        <w:rPr>
          <w:rFonts w:ascii="High Tower Text" w:hAnsi="High Tower Text"/>
          <w:sz w:val="28"/>
          <w:szCs w:val="28"/>
        </w:rPr>
        <w:t xml:space="preserve">  </w:t>
      </w:r>
      <w:r w:rsidR="00464EAD" w:rsidRPr="008E3851">
        <w:rPr>
          <w:rFonts w:ascii="High Tower Text" w:hAnsi="High Tower Text"/>
          <w:sz w:val="28"/>
          <w:szCs w:val="28"/>
        </w:rPr>
        <w:t>30 A</w:t>
      </w:r>
      <w:r w:rsidR="008E3851">
        <w:rPr>
          <w:rFonts w:ascii="High Tower Text" w:hAnsi="High Tower Text"/>
          <w:sz w:val="28"/>
          <w:szCs w:val="28"/>
        </w:rPr>
        <w:t xml:space="preserve">  </w:t>
      </w:r>
      <w:r w:rsidR="00551572">
        <w:rPr>
          <w:rFonts w:ascii="High Tower Text" w:hAnsi="High Tower Text"/>
          <w:sz w:val="28"/>
          <w:szCs w:val="28"/>
        </w:rPr>
        <w:t xml:space="preserve">      </w:t>
      </w:r>
      <w:r w:rsidR="008E3851">
        <w:rPr>
          <w:rFonts w:ascii="High Tower Text" w:hAnsi="High Tower Text"/>
          <w:sz w:val="28"/>
          <w:szCs w:val="28"/>
        </w:rPr>
        <w:t xml:space="preserve">FECHA: </w:t>
      </w:r>
      <w:r w:rsidR="008077BA">
        <w:rPr>
          <w:rFonts w:ascii="High Tower Text" w:hAnsi="High Tower Text"/>
          <w:sz w:val="28"/>
          <w:szCs w:val="28"/>
        </w:rPr>
        <w:t xml:space="preserve">Del 18 </w:t>
      </w:r>
      <w:r w:rsidR="00551572">
        <w:rPr>
          <w:rFonts w:ascii="High Tower Text" w:hAnsi="High Tower Text"/>
          <w:sz w:val="28"/>
          <w:szCs w:val="28"/>
        </w:rPr>
        <w:t xml:space="preserve">de Septiembre </w:t>
      </w:r>
      <w:r w:rsidR="008077BA">
        <w:rPr>
          <w:rFonts w:ascii="High Tower Text" w:hAnsi="High Tower Text"/>
          <w:sz w:val="28"/>
          <w:szCs w:val="28"/>
        </w:rPr>
        <w:t xml:space="preserve">al 16 de Octubre </w:t>
      </w:r>
      <w:r w:rsidR="00551572">
        <w:rPr>
          <w:rFonts w:ascii="High Tower Text" w:hAnsi="High Tower Text"/>
          <w:sz w:val="28"/>
          <w:szCs w:val="28"/>
        </w:rPr>
        <w:t xml:space="preserve">del 2023 </w:t>
      </w:r>
    </w:p>
    <w:tbl>
      <w:tblPr>
        <w:tblStyle w:val="Tablaconcuadrcula"/>
        <w:tblW w:w="15021" w:type="dxa"/>
        <w:tblLook w:val="04A0" w:firstRow="1" w:lastRow="0" w:firstColumn="1" w:lastColumn="0" w:noHBand="0" w:noVBand="1"/>
      </w:tblPr>
      <w:tblGrid>
        <w:gridCol w:w="3498"/>
        <w:gridCol w:w="3018"/>
        <w:gridCol w:w="850"/>
        <w:gridCol w:w="4395"/>
        <w:gridCol w:w="283"/>
        <w:gridCol w:w="2977"/>
      </w:tblGrid>
      <w:tr w:rsidR="00464EAD" w:rsidRPr="008E3851" w:rsidTr="007F1451">
        <w:tc>
          <w:tcPr>
            <w:tcW w:w="6516" w:type="dxa"/>
            <w:gridSpan w:val="2"/>
          </w:tcPr>
          <w:p w:rsidR="00464EAD" w:rsidRPr="008E3851" w:rsidRDefault="00464EAD" w:rsidP="008077BA">
            <w:pPr>
              <w:rPr>
                <w:rFonts w:ascii="High Tower Text" w:hAnsi="High Tower Text"/>
                <w:sz w:val="32"/>
                <w:szCs w:val="32"/>
              </w:rPr>
            </w:pPr>
            <w:r w:rsidRPr="008E3851">
              <w:rPr>
                <w:rFonts w:ascii="High Tower Text" w:hAnsi="High Tower Text"/>
                <w:sz w:val="32"/>
                <w:szCs w:val="32"/>
              </w:rPr>
              <w:t xml:space="preserve">Nombre del proyecto: </w:t>
            </w:r>
            <w:r w:rsidR="008077BA">
              <w:rPr>
                <w:rFonts w:ascii="High Tower Text" w:hAnsi="High Tower Text"/>
                <w:sz w:val="32"/>
                <w:szCs w:val="32"/>
              </w:rPr>
              <w:t>Nos cuidamos</w:t>
            </w:r>
            <w:r w:rsidR="00486A4D">
              <w:rPr>
                <w:rFonts w:ascii="High Tower Text" w:hAnsi="High Tower Text"/>
                <w:sz w:val="32"/>
                <w:szCs w:val="32"/>
              </w:rPr>
              <w:t xml:space="preserve"> para vivir mejor </w:t>
            </w:r>
          </w:p>
        </w:tc>
        <w:tc>
          <w:tcPr>
            <w:tcW w:w="5245" w:type="dxa"/>
            <w:gridSpan w:val="2"/>
          </w:tcPr>
          <w:p w:rsidR="00464EAD" w:rsidRPr="008E3851" w:rsidRDefault="00464EAD" w:rsidP="009144FA">
            <w:pPr>
              <w:rPr>
                <w:rFonts w:ascii="High Tower Text" w:hAnsi="High Tower Text"/>
              </w:rPr>
            </w:pPr>
            <w:r w:rsidRPr="008E3851">
              <w:rPr>
                <w:rFonts w:ascii="High Tower Text" w:hAnsi="High Tower Text"/>
              </w:rPr>
              <w:t xml:space="preserve">Metodología: </w:t>
            </w:r>
            <w:r w:rsidR="008077BA">
              <w:rPr>
                <w:rFonts w:ascii="High Tower Text" w:hAnsi="High Tower Text"/>
              </w:rPr>
              <w:t>Aprendizaje servicio</w:t>
            </w:r>
            <w:r w:rsidRPr="008E3851">
              <w:rPr>
                <w:rFonts w:ascii="High Tower Text" w:hAnsi="High Tower Text"/>
              </w:rPr>
              <w:t xml:space="preserve"> </w:t>
            </w:r>
            <w:r w:rsidR="009144FA">
              <w:rPr>
                <w:rFonts w:ascii="High Tower Text" w:hAnsi="High Tower Text"/>
              </w:rPr>
              <w:t>(AS)</w:t>
            </w:r>
          </w:p>
        </w:tc>
        <w:tc>
          <w:tcPr>
            <w:tcW w:w="3260" w:type="dxa"/>
            <w:gridSpan w:val="2"/>
          </w:tcPr>
          <w:p w:rsidR="00464EAD" w:rsidRPr="008E3851" w:rsidRDefault="00464EAD">
            <w:pPr>
              <w:rPr>
                <w:rFonts w:ascii="High Tower Text" w:hAnsi="High Tower Text"/>
              </w:rPr>
            </w:pPr>
            <w:r w:rsidRPr="008E3851">
              <w:rPr>
                <w:rFonts w:ascii="High Tower Text" w:hAnsi="High Tower Text"/>
              </w:rPr>
              <w:t>T</w:t>
            </w:r>
            <w:r w:rsidR="008077BA">
              <w:rPr>
                <w:rFonts w:ascii="High Tower Text" w:hAnsi="High Tower Text"/>
              </w:rPr>
              <w:t>emporalidad: 30</w:t>
            </w:r>
            <w:r w:rsidRPr="008E3851">
              <w:rPr>
                <w:rFonts w:ascii="High Tower Text" w:hAnsi="High Tower Text"/>
              </w:rPr>
              <w:t xml:space="preserve"> días </w:t>
            </w:r>
          </w:p>
        </w:tc>
      </w:tr>
      <w:tr w:rsidR="00464EAD" w:rsidRPr="008E3851" w:rsidTr="007F1451">
        <w:tc>
          <w:tcPr>
            <w:tcW w:w="15021" w:type="dxa"/>
            <w:gridSpan w:val="6"/>
          </w:tcPr>
          <w:p w:rsidR="00760525" w:rsidRPr="008E3851" w:rsidRDefault="009F0AB6" w:rsidP="00760525">
            <w:pPr>
              <w:rPr>
                <w:rFonts w:ascii="High Tower Text" w:hAnsi="High Tower Text"/>
              </w:rPr>
            </w:pPr>
            <w:r w:rsidRPr="008E3851">
              <w:rPr>
                <w:rFonts w:ascii="High Tower Text" w:hAnsi="High Tower Text"/>
              </w:rPr>
              <w:t>PROPOSITO:</w:t>
            </w:r>
            <w:r w:rsidR="008E3851">
              <w:rPr>
                <w:rFonts w:ascii="High Tower Text" w:hAnsi="High Tower Text"/>
              </w:rPr>
              <w:t xml:space="preserve"> </w:t>
            </w:r>
            <w:r w:rsidR="00760525">
              <w:rPr>
                <w:rFonts w:ascii="High Tower Text" w:hAnsi="High Tower Text"/>
              </w:rPr>
              <w:t>Reconozcan la importancia del cuidado personal, de la salud,</w:t>
            </w:r>
            <w:r w:rsidR="007602BE">
              <w:rPr>
                <w:rFonts w:ascii="High Tower Text" w:hAnsi="High Tower Text"/>
              </w:rPr>
              <w:t xml:space="preserve">  la prevención de accidentes, </w:t>
            </w:r>
            <w:r w:rsidR="00760525">
              <w:rPr>
                <w:rFonts w:ascii="High Tower Text" w:hAnsi="High Tower Text"/>
              </w:rPr>
              <w:t xml:space="preserve"> </w:t>
            </w:r>
            <w:r w:rsidR="009144FA">
              <w:rPr>
                <w:rFonts w:ascii="High Tower Text" w:hAnsi="High Tower Text"/>
              </w:rPr>
              <w:t xml:space="preserve">de llevar una alimentación equilibrada, </w:t>
            </w:r>
            <w:r w:rsidR="00760525">
              <w:rPr>
                <w:rFonts w:ascii="High Tower Text" w:hAnsi="High Tower Text"/>
              </w:rPr>
              <w:t xml:space="preserve">de la practica física para fortalecer su cuerpo </w:t>
            </w:r>
            <w:r w:rsidR="009144FA">
              <w:rPr>
                <w:rFonts w:ascii="High Tower Text" w:hAnsi="High Tower Text"/>
              </w:rPr>
              <w:t xml:space="preserve">y preservar su salud </w:t>
            </w:r>
            <w:r w:rsidR="00760525">
              <w:rPr>
                <w:rFonts w:ascii="High Tower Text" w:hAnsi="High Tower Text"/>
              </w:rPr>
              <w:t>y su mente.</w:t>
            </w:r>
          </w:p>
          <w:p w:rsidR="00CF71DC" w:rsidRPr="008E3851" w:rsidRDefault="00F26BCD">
            <w:pPr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INSTRUMENTO DE EVALUACION: Lista de cotejo</w:t>
            </w:r>
          </w:p>
        </w:tc>
      </w:tr>
      <w:tr w:rsidR="00464EAD" w:rsidRPr="008E3851" w:rsidTr="007F1451">
        <w:tc>
          <w:tcPr>
            <w:tcW w:w="3498" w:type="dxa"/>
          </w:tcPr>
          <w:p w:rsidR="00464EAD" w:rsidRPr="008E3851" w:rsidRDefault="00464EAD">
            <w:pPr>
              <w:rPr>
                <w:rFonts w:ascii="High Tower Text" w:hAnsi="High Tower Text"/>
                <w:b/>
              </w:rPr>
            </w:pPr>
            <w:r w:rsidRPr="008E3851">
              <w:rPr>
                <w:rFonts w:ascii="High Tower Text" w:hAnsi="High Tower Text"/>
                <w:b/>
                <w:color w:val="2F5496" w:themeColor="accent5" w:themeShade="BF"/>
              </w:rPr>
              <w:t xml:space="preserve">CAMPO FORMATIVO </w:t>
            </w:r>
          </w:p>
        </w:tc>
        <w:tc>
          <w:tcPr>
            <w:tcW w:w="3868" w:type="dxa"/>
            <w:gridSpan w:val="2"/>
          </w:tcPr>
          <w:p w:rsidR="00464EAD" w:rsidRPr="008E3851" w:rsidRDefault="00464EAD">
            <w:pPr>
              <w:rPr>
                <w:rFonts w:ascii="High Tower Text" w:hAnsi="High Tower Text"/>
                <w:b/>
              </w:rPr>
            </w:pPr>
            <w:r w:rsidRPr="008E3851">
              <w:rPr>
                <w:rFonts w:ascii="High Tower Text" w:hAnsi="High Tower Text"/>
                <w:b/>
                <w:color w:val="C00000"/>
              </w:rPr>
              <w:t xml:space="preserve">CONTENIDO </w:t>
            </w:r>
          </w:p>
        </w:tc>
        <w:tc>
          <w:tcPr>
            <w:tcW w:w="4678" w:type="dxa"/>
            <w:gridSpan w:val="2"/>
          </w:tcPr>
          <w:p w:rsidR="00464EAD" w:rsidRPr="008E3851" w:rsidRDefault="00464EAD">
            <w:pPr>
              <w:rPr>
                <w:rFonts w:ascii="High Tower Text" w:hAnsi="High Tower Text"/>
                <w:b/>
              </w:rPr>
            </w:pPr>
            <w:r w:rsidRPr="008E3851">
              <w:rPr>
                <w:rFonts w:ascii="High Tower Text" w:hAnsi="High Tower Text"/>
                <w:b/>
                <w:color w:val="7030A0"/>
              </w:rPr>
              <w:t xml:space="preserve">PROCESO DE DESARROLLO </w:t>
            </w:r>
          </w:p>
        </w:tc>
        <w:tc>
          <w:tcPr>
            <w:tcW w:w="2977" w:type="dxa"/>
          </w:tcPr>
          <w:p w:rsidR="00464EAD" w:rsidRPr="008E3851" w:rsidRDefault="00464EAD">
            <w:pPr>
              <w:rPr>
                <w:rFonts w:ascii="High Tower Text" w:hAnsi="High Tower Text"/>
                <w:b/>
                <w:color w:val="00B050"/>
              </w:rPr>
            </w:pPr>
            <w:r w:rsidRPr="008E3851">
              <w:rPr>
                <w:rFonts w:ascii="High Tower Text" w:hAnsi="High Tower Text"/>
                <w:b/>
                <w:color w:val="00B050"/>
              </w:rPr>
              <w:t xml:space="preserve">EJES ARTICULADORES </w:t>
            </w:r>
          </w:p>
        </w:tc>
      </w:tr>
      <w:tr w:rsidR="00464EAD" w:rsidRPr="008E3851" w:rsidTr="007F1451">
        <w:tc>
          <w:tcPr>
            <w:tcW w:w="3498" w:type="dxa"/>
          </w:tcPr>
          <w:p w:rsidR="00464EAD" w:rsidRPr="008E3851" w:rsidRDefault="00464EAD">
            <w:pPr>
              <w:rPr>
                <w:rFonts w:ascii="High Tower Text" w:hAnsi="High Tower Text"/>
              </w:rPr>
            </w:pPr>
            <w:r w:rsidRPr="008E3851">
              <w:rPr>
                <w:rFonts w:ascii="High Tower Text" w:hAnsi="High Tower Text"/>
              </w:rPr>
              <w:t xml:space="preserve">LENGUAJES </w:t>
            </w:r>
          </w:p>
        </w:tc>
        <w:tc>
          <w:tcPr>
            <w:tcW w:w="3868" w:type="dxa"/>
            <w:gridSpan w:val="2"/>
          </w:tcPr>
          <w:p w:rsidR="00464EAD" w:rsidRPr="00760525" w:rsidRDefault="008077BA" w:rsidP="008077BA">
            <w:pPr>
              <w:pStyle w:val="NormalWeb"/>
              <w:spacing w:before="0" w:beforeAutospacing="0" w:after="0" w:afterAutospacing="0"/>
              <w:jc w:val="both"/>
              <w:rPr>
                <w:rFonts w:ascii="High Tower Text" w:hAnsi="High Tower Text"/>
              </w:rPr>
            </w:pPr>
            <w:r w:rsidRPr="00760525">
              <w:rPr>
                <w:rFonts w:ascii="High Tower Text" w:hAnsi="High Tower Text" w:cs="Calibri"/>
                <w:color w:val="000000"/>
              </w:rPr>
              <w:t>*Producciones gráficas dirigidas a diversos destinatarios, para establecer vínculos sociales con personas en distintas culturas</w:t>
            </w:r>
          </w:p>
        </w:tc>
        <w:tc>
          <w:tcPr>
            <w:tcW w:w="4678" w:type="dxa"/>
            <w:gridSpan w:val="2"/>
          </w:tcPr>
          <w:p w:rsidR="00464EAD" w:rsidRPr="00760525" w:rsidRDefault="008077BA" w:rsidP="008077BA">
            <w:pPr>
              <w:pStyle w:val="NormalWeb"/>
              <w:spacing w:before="0" w:beforeAutospacing="0" w:after="0" w:afterAutospacing="0"/>
              <w:jc w:val="both"/>
              <w:rPr>
                <w:rFonts w:ascii="High Tower Text" w:hAnsi="High Tower Text"/>
              </w:rPr>
            </w:pPr>
            <w:r w:rsidRPr="00760525">
              <w:rPr>
                <w:rFonts w:ascii="High Tower Text" w:hAnsi="High Tower Text" w:cs="Calibri"/>
                <w:color w:val="000000"/>
              </w:rPr>
              <w:t>*Producciones gráficas dirigidas a diversos destinatarios, para establecer vínculos sociales con personas en distintas culturas</w:t>
            </w:r>
          </w:p>
        </w:tc>
        <w:tc>
          <w:tcPr>
            <w:tcW w:w="2977" w:type="dxa"/>
          </w:tcPr>
          <w:p w:rsidR="00760525" w:rsidRPr="00760525" w:rsidRDefault="00760525" w:rsidP="00760525">
            <w:pPr>
              <w:jc w:val="both"/>
              <w:rPr>
                <w:rFonts w:ascii="High Tower Text" w:eastAsia="Arial" w:hAnsi="High Tower Text" w:cs="Arial"/>
                <w:sz w:val="24"/>
                <w:szCs w:val="24"/>
              </w:rPr>
            </w:pPr>
            <w:r w:rsidRPr="00760525">
              <w:rPr>
                <w:rFonts w:ascii="High Tower Text" w:eastAsia="Arial" w:hAnsi="High Tower Text" w:cs="Arial"/>
                <w:sz w:val="24"/>
                <w:szCs w:val="24"/>
              </w:rPr>
              <w:t>*Reconoce los beneficios que la actividad física, la alimentación y los hábitos de higiene personal aportan al cuidado de la salud.</w:t>
            </w:r>
          </w:p>
          <w:p w:rsidR="00464EAD" w:rsidRPr="00760525" w:rsidRDefault="00464EAD" w:rsidP="008077BA">
            <w:pPr>
              <w:pStyle w:val="NormalWeb"/>
              <w:spacing w:before="0" w:beforeAutospacing="0" w:after="0" w:afterAutospacing="0"/>
              <w:jc w:val="both"/>
              <w:rPr>
                <w:rFonts w:ascii="High Tower Text" w:hAnsi="High Tower Text"/>
              </w:rPr>
            </w:pPr>
          </w:p>
        </w:tc>
      </w:tr>
      <w:tr w:rsidR="00464EAD" w:rsidRPr="008E3851" w:rsidTr="007F1451">
        <w:tc>
          <w:tcPr>
            <w:tcW w:w="3498" w:type="dxa"/>
          </w:tcPr>
          <w:p w:rsidR="00464EAD" w:rsidRPr="008E3851" w:rsidRDefault="009D6102">
            <w:pPr>
              <w:rPr>
                <w:rFonts w:ascii="High Tower Text" w:hAnsi="High Tower Text"/>
              </w:rPr>
            </w:pPr>
            <w:r w:rsidRPr="008E3851">
              <w:rPr>
                <w:rFonts w:ascii="High Tower Text" w:hAnsi="High Tower Text"/>
              </w:rPr>
              <w:t xml:space="preserve">SABERES Y PENSAMIENTO </w:t>
            </w:r>
          </w:p>
        </w:tc>
        <w:tc>
          <w:tcPr>
            <w:tcW w:w="3868" w:type="dxa"/>
            <w:gridSpan w:val="2"/>
          </w:tcPr>
          <w:p w:rsidR="009F0AB6" w:rsidRPr="00760525" w:rsidRDefault="009F0AB6" w:rsidP="009F0AB6">
            <w:pPr>
              <w:pStyle w:val="NormalWeb"/>
              <w:spacing w:before="0" w:beforeAutospacing="0" w:after="0" w:afterAutospacing="0"/>
              <w:jc w:val="both"/>
              <w:rPr>
                <w:rFonts w:ascii="High Tower Text" w:hAnsi="High Tower Text"/>
              </w:rPr>
            </w:pPr>
            <w:r w:rsidRPr="00760525">
              <w:rPr>
                <w:rFonts w:ascii="High Tower Text" w:hAnsi="High Tower Text" w:cs="Calibri"/>
                <w:b/>
                <w:bCs/>
                <w:color w:val="000000"/>
              </w:rPr>
              <w:t>*</w:t>
            </w:r>
            <w:r w:rsidRPr="00760525">
              <w:rPr>
                <w:rFonts w:ascii="High Tower Text" w:hAnsi="High Tower Text" w:cs="Calibri"/>
                <w:color w:val="000000"/>
              </w:rPr>
              <w:t>Saberes familiares y comunitarios que resuelven situaciones y necesidades en el</w:t>
            </w:r>
          </w:p>
          <w:p w:rsidR="009F0AB6" w:rsidRPr="00760525" w:rsidRDefault="009F0AB6" w:rsidP="009F0AB6">
            <w:pPr>
              <w:pStyle w:val="NormalWeb"/>
              <w:spacing w:before="0" w:beforeAutospacing="0" w:after="0" w:afterAutospacing="0"/>
              <w:jc w:val="both"/>
              <w:rPr>
                <w:rFonts w:ascii="High Tower Text" w:hAnsi="High Tower Text"/>
              </w:rPr>
            </w:pPr>
            <w:r w:rsidRPr="00760525">
              <w:rPr>
                <w:rFonts w:ascii="High Tower Text" w:hAnsi="High Tower Text" w:cs="Calibri"/>
                <w:color w:val="000000"/>
              </w:rPr>
              <w:t>hogar y la comunidad.</w:t>
            </w:r>
          </w:p>
          <w:p w:rsidR="00464EAD" w:rsidRPr="00760525" w:rsidRDefault="00464EAD">
            <w:pPr>
              <w:rPr>
                <w:rFonts w:ascii="High Tower Text" w:hAnsi="High Tower Text"/>
              </w:rPr>
            </w:pPr>
          </w:p>
        </w:tc>
        <w:tc>
          <w:tcPr>
            <w:tcW w:w="4678" w:type="dxa"/>
            <w:gridSpan w:val="2"/>
          </w:tcPr>
          <w:p w:rsidR="008077BA" w:rsidRPr="00760525" w:rsidRDefault="008077BA" w:rsidP="008077BA">
            <w:pPr>
              <w:jc w:val="both"/>
              <w:rPr>
                <w:rFonts w:ascii="High Tower Text" w:hAnsi="High Tower Text"/>
                <w:sz w:val="24"/>
                <w:szCs w:val="24"/>
              </w:rPr>
            </w:pPr>
            <w:r w:rsidRPr="00760525">
              <w:rPr>
                <w:rFonts w:ascii="High Tower Text" w:hAnsi="High Tower Text"/>
                <w:b/>
                <w:sz w:val="24"/>
                <w:szCs w:val="24"/>
              </w:rPr>
              <w:t>*</w:t>
            </w:r>
            <w:r w:rsidRPr="00760525">
              <w:rPr>
                <w:rFonts w:ascii="High Tower Text" w:hAnsi="High Tower Text"/>
                <w:sz w:val="24"/>
                <w:szCs w:val="24"/>
              </w:rPr>
              <w:t>Identifica saberes familiares que son útiles para la vida, sin poner en riesgo su integridad física y la de las otras personas.</w:t>
            </w:r>
          </w:p>
          <w:p w:rsidR="00464EAD" w:rsidRPr="00760525" w:rsidRDefault="00464EAD" w:rsidP="008077BA">
            <w:pPr>
              <w:pStyle w:val="NormalWeb"/>
              <w:spacing w:before="0" w:beforeAutospacing="0" w:after="0" w:afterAutospacing="0"/>
              <w:jc w:val="both"/>
              <w:rPr>
                <w:rFonts w:ascii="High Tower Text" w:hAnsi="High Tower Text"/>
              </w:rPr>
            </w:pPr>
          </w:p>
        </w:tc>
        <w:tc>
          <w:tcPr>
            <w:tcW w:w="2977" w:type="dxa"/>
          </w:tcPr>
          <w:p w:rsidR="00760525" w:rsidRPr="00760525" w:rsidRDefault="00760525" w:rsidP="00760525">
            <w:pPr>
              <w:jc w:val="both"/>
              <w:rPr>
                <w:rFonts w:ascii="High Tower Text" w:hAnsi="High Tower Text"/>
                <w:sz w:val="24"/>
                <w:szCs w:val="24"/>
              </w:rPr>
            </w:pPr>
            <w:r w:rsidRPr="00760525">
              <w:rPr>
                <w:rFonts w:ascii="High Tower Text" w:hAnsi="High Tower Text"/>
                <w:sz w:val="24"/>
                <w:szCs w:val="24"/>
              </w:rPr>
              <w:t>*Inclusión</w:t>
            </w:r>
          </w:p>
          <w:p w:rsidR="00760525" w:rsidRPr="00760525" w:rsidRDefault="00760525" w:rsidP="00760525">
            <w:pPr>
              <w:jc w:val="both"/>
              <w:rPr>
                <w:rFonts w:ascii="High Tower Text" w:hAnsi="High Tower Text"/>
                <w:sz w:val="24"/>
                <w:szCs w:val="24"/>
              </w:rPr>
            </w:pPr>
            <w:r w:rsidRPr="00760525">
              <w:rPr>
                <w:rFonts w:ascii="High Tower Text" w:hAnsi="High Tower Text"/>
                <w:sz w:val="24"/>
                <w:szCs w:val="24"/>
              </w:rPr>
              <w:t>*Vida saludable.</w:t>
            </w:r>
          </w:p>
          <w:p w:rsidR="00760525" w:rsidRPr="00760525" w:rsidRDefault="00760525" w:rsidP="00760525">
            <w:pPr>
              <w:jc w:val="both"/>
              <w:rPr>
                <w:rFonts w:ascii="High Tower Text" w:hAnsi="High Tower Text"/>
                <w:sz w:val="24"/>
                <w:szCs w:val="24"/>
              </w:rPr>
            </w:pPr>
            <w:r w:rsidRPr="00760525">
              <w:rPr>
                <w:rFonts w:ascii="High Tower Text" w:hAnsi="High Tower Text"/>
                <w:sz w:val="24"/>
                <w:szCs w:val="24"/>
              </w:rPr>
              <w:t>*Pensamiento Crítico</w:t>
            </w:r>
          </w:p>
          <w:p w:rsidR="00464EAD" w:rsidRPr="00760525" w:rsidRDefault="00760525" w:rsidP="00760525">
            <w:pPr>
              <w:rPr>
                <w:rFonts w:ascii="High Tower Text" w:hAnsi="High Tower Text"/>
              </w:rPr>
            </w:pPr>
            <w:r w:rsidRPr="00760525">
              <w:rPr>
                <w:rFonts w:ascii="High Tower Text" w:hAnsi="High Tower Text"/>
                <w:sz w:val="24"/>
                <w:szCs w:val="24"/>
              </w:rPr>
              <w:t>*Igualdad de género</w:t>
            </w:r>
          </w:p>
        </w:tc>
      </w:tr>
      <w:tr w:rsidR="00464EAD" w:rsidRPr="008E3851" w:rsidTr="007F1451">
        <w:tc>
          <w:tcPr>
            <w:tcW w:w="3498" w:type="dxa"/>
          </w:tcPr>
          <w:p w:rsidR="00464EAD" w:rsidRPr="008E3851" w:rsidRDefault="009F0AB6">
            <w:pPr>
              <w:rPr>
                <w:rFonts w:ascii="High Tower Text" w:hAnsi="High Tower Text"/>
              </w:rPr>
            </w:pPr>
            <w:r w:rsidRPr="008E3851">
              <w:rPr>
                <w:rFonts w:ascii="High Tower Text" w:hAnsi="High Tower Text"/>
              </w:rPr>
              <w:t xml:space="preserve">ETICA, NATURALEZA Y SOCIEDADES </w:t>
            </w:r>
          </w:p>
        </w:tc>
        <w:tc>
          <w:tcPr>
            <w:tcW w:w="3868" w:type="dxa"/>
            <w:gridSpan w:val="2"/>
          </w:tcPr>
          <w:p w:rsidR="008077BA" w:rsidRPr="00760525" w:rsidRDefault="008077BA" w:rsidP="008077BA">
            <w:pPr>
              <w:jc w:val="both"/>
              <w:rPr>
                <w:rFonts w:ascii="High Tower Text" w:hAnsi="High Tower Text"/>
                <w:sz w:val="24"/>
                <w:szCs w:val="24"/>
              </w:rPr>
            </w:pPr>
            <w:r w:rsidRPr="00760525">
              <w:rPr>
                <w:rFonts w:ascii="High Tower Text" w:hAnsi="High Tower Text"/>
                <w:sz w:val="24"/>
                <w:szCs w:val="24"/>
              </w:rPr>
              <w:t>*Transformación responsable del entorno al satisfacer necesidades básicas de alimentación, vestido y vivienda.</w:t>
            </w:r>
          </w:p>
          <w:p w:rsidR="00464EAD" w:rsidRPr="00760525" w:rsidRDefault="00464EAD">
            <w:pPr>
              <w:rPr>
                <w:rFonts w:ascii="High Tower Text" w:hAnsi="High Tower Text"/>
              </w:rPr>
            </w:pPr>
          </w:p>
        </w:tc>
        <w:tc>
          <w:tcPr>
            <w:tcW w:w="4678" w:type="dxa"/>
            <w:gridSpan w:val="2"/>
          </w:tcPr>
          <w:p w:rsidR="00760525" w:rsidRPr="00760525" w:rsidRDefault="00760525" w:rsidP="00760525">
            <w:pPr>
              <w:jc w:val="both"/>
              <w:rPr>
                <w:rFonts w:ascii="High Tower Text" w:hAnsi="High Tower Text"/>
                <w:sz w:val="24"/>
                <w:szCs w:val="24"/>
              </w:rPr>
            </w:pPr>
            <w:r w:rsidRPr="00760525">
              <w:rPr>
                <w:rFonts w:ascii="High Tower Text" w:hAnsi="High Tower Text"/>
                <w:b/>
                <w:sz w:val="24"/>
                <w:szCs w:val="24"/>
              </w:rPr>
              <w:t>*</w:t>
            </w:r>
            <w:r w:rsidRPr="00760525">
              <w:rPr>
                <w:rFonts w:ascii="High Tower Text" w:hAnsi="High Tower Text"/>
                <w:sz w:val="24"/>
                <w:szCs w:val="24"/>
              </w:rPr>
              <w:t xml:space="preserve"> Reconoce que todas las personas tienen necesidades básicas, como la alimentación,  el vestido y la vivienda y que se satisfacen con recursos de la naturaleza, como el agua simple potable para beber; frutas y verduras para comer,  el algodón, la seda y el lino para hacer algunas prendas de ropa.</w:t>
            </w:r>
          </w:p>
          <w:p w:rsidR="00464EAD" w:rsidRPr="00760525" w:rsidRDefault="00464EAD">
            <w:pPr>
              <w:rPr>
                <w:rFonts w:ascii="High Tower Text" w:hAnsi="High Tower Text"/>
              </w:rPr>
            </w:pPr>
          </w:p>
        </w:tc>
        <w:tc>
          <w:tcPr>
            <w:tcW w:w="2977" w:type="dxa"/>
          </w:tcPr>
          <w:p w:rsidR="00760525" w:rsidRPr="00760525" w:rsidRDefault="00760525" w:rsidP="00760525">
            <w:pPr>
              <w:jc w:val="both"/>
              <w:rPr>
                <w:rFonts w:ascii="High Tower Text" w:hAnsi="High Tower Text"/>
                <w:sz w:val="24"/>
                <w:szCs w:val="24"/>
              </w:rPr>
            </w:pPr>
            <w:r w:rsidRPr="00760525">
              <w:rPr>
                <w:rFonts w:ascii="High Tower Text" w:hAnsi="High Tower Text"/>
                <w:sz w:val="24"/>
                <w:szCs w:val="24"/>
              </w:rPr>
              <w:t>*Inclusión</w:t>
            </w:r>
          </w:p>
          <w:p w:rsidR="00760525" w:rsidRPr="00760525" w:rsidRDefault="00760525" w:rsidP="00760525">
            <w:pPr>
              <w:jc w:val="both"/>
              <w:rPr>
                <w:rFonts w:ascii="High Tower Text" w:hAnsi="High Tower Text"/>
                <w:sz w:val="24"/>
                <w:szCs w:val="24"/>
              </w:rPr>
            </w:pPr>
            <w:r w:rsidRPr="00760525">
              <w:rPr>
                <w:rFonts w:ascii="High Tower Text" w:hAnsi="High Tower Text"/>
                <w:sz w:val="24"/>
                <w:szCs w:val="24"/>
              </w:rPr>
              <w:t>*Vida saludable.</w:t>
            </w:r>
          </w:p>
          <w:p w:rsidR="00760525" w:rsidRPr="00760525" w:rsidRDefault="00760525" w:rsidP="00760525">
            <w:pPr>
              <w:jc w:val="both"/>
              <w:rPr>
                <w:rFonts w:ascii="High Tower Text" w:hAnsi="High Tower Text"/>
                <w:sz w:val="24"/>
                <w:szCs w:val="24"/>
              </w:rPr>
            </w:pPr>
            <w:r w:rsidRPr="00760525">
              <w:rPr>
                <w:rFonts w:ascii="High Tower Text" w:hAnsi="High Tower Text"/>
                <w:sz w:val="24"/>
                <w:szCs w:val="24"/>
              </w:rPr>
              <w:t>*Pensamiento Crítico</w:t>
            </w:r>
          </w:p>
          <w:p w:rsidR="00464EAD" w:rsidRPr="00760525" w:rsidRDefault="00760525" w:rsidP="00760525">
            <w:pPr>
              <w:rPr>
                <w:rFonts w:ascii="High Tower Text" w:hAnsi="High Tower Text"/>
              </w:rPr>
            </w:pPr>
            <w:r w:rsidRPr="00760525">
              <w:rPr>
                <w:rFonts w:ascii="High Tower Text" w:hAnsi="High Tower Text"/>
                <w:sz w:val="24"/>
                <w:szCs w:val="24"/>
              </w:rPr>
              <w:t>*Igualdad de género</w:t>
            </w:r>
          </w:p>
        </w:tc>
      </w:tr>
      <w:tr w:rsidR="00464EAD" w:rsidRPr="008E3851" w:rsidTr="007F1451">
        <w:tc>
          <w:tcPr>
            <w:tcW w:w="3498" w:type="dxa"/>
          </w:tcPr>
          <w:p w:rsidR="00464EAD" w:rsidRPr="008E3851" w:rsidRDefault="009F0AB6">
            <w:pPr>
              <w:rPr>
                <w:rFonts w:ascii="High Tower Text" w:hAnsi="High Tower Text"/>
              </w:rPr>
            </w:pPr>
            <w:r w:rsidRPr="008E3851">
              <w:rPr>
                <w:rFonts w:ascii="High Tower Text" w:hAnsi="High Tower Text"/>
              </w:rPr>
              <w:t xml:space="preserve">DE LO HUMANO Y LO COMUNITARIO </w:t>
            </w:r>
          </w:p>
        </w:tc>
        <w:tc>
          <w:tcPr>
            <w:tcW w:w="3868" w:type="dxa"/>
            <w:gridSpan w:val="2"/>
          </w:tcPr>
          <w:p w:rsidR="00464EAD" w:rsidRPr="00760525" w:rsidRDefault="00760525">
            <w:pPr>
              <w:rPr>
                <w:rFonts w:ascii="High Tower Text" w:hAnsi="High Tower Text"/>
              </w:rPr>
            </w:pPr>
            <w:r w:rsidRPr="00760525">
              <w:rPr>
                <w:rFonts w:ascii="High Tower Text" w:eastAsia="Arial" w:hAnsi="High Tower Text" w:cs="Arial"/>
                <w:sz w:val="24"/>
                <w:szCs w:val="24"/>
              </w:rPr>
              <w:t>*Cuidado de la salud personal y colectiva, al llevar a cabo acciones de higiene, limpieza, y actividad física, desde los saberes prácticos de la comunidad y la información científica.</w:t>
            </w:r>
          </w:p>
        </w:tc>
        <w:tc>
          <w:tcPr>
            <w:tcW w:w="4678" w:type="dxa"/>
            <w:gridSpan w:val="2"/>
          </w:tcPr>
          <w:p w:rsidR="00760525" w:rsidRPr="00760525" w:rsidRDefault="00760525" w:rsidP="00760525">
            <w:pPr>
              <w:jc w:val="both"/>
              <w:rPr>
                <w:rFonts w:ascii="High Tower Text" w:eastAsia="Arial" w:hAnsi="High Tower Text" w:cs="Arial"/>
                <w:sz w:val="24"/>
                <w:szCs w:val="24"/>
              </w:rPr>
            </w:pPr>
            <w:r w:rsidRPr="00760525">
              <w:rPr>
                <w:rFonts w:ascii="High Tower Text" w:eastAsia="Arial" w:hAnsi="High Tower Text" w:cs="Arial"/>
                <w:sz w:val="24"/>
                <w:szCs w:val="24"/>
              </w:rPr>
              <w:t>*Reconoce los beneficios que la actividad física, la alimentación y los hábitos de higiene personal aportan al cuidado de la salud.</w:t>
            </w:r>
          </w:p>
          <w:p w:rsidR="00464EAD" w:rsidRPr="00760525" w:rsidRDefault="00464EAD">
            <w:pPr>
              <w:rPr>
                <w:rFonts w:ascii="High Tower Text" w:hAnsi="High Tower Text"/>
              </w:rPr>
            </w:pPr>
          </w:p>
        </w:tc>
        <w:tc>
          <w:tcPr>
            <w:tcW w:w="2977" w:type="dxa"/>
          </w:tcPr>
          <w:p w:rsidR="00760525" w:rsidRPr="00760525" w:rsidRDefault="00760525" w:rsidP="00760525">
            <w:pPr>
              <w:spacing w:before="240"/>
              <w:jc w:val="both"/>
              <w:rPr>
                <w:rFonts w:ascii="High Tower Text" w:hAnsi="High Tower Text"/>
                <w:sz w:val="24"/>
                <w:szCs w:val="24"/>
              </w:rPr>
            </w:pPr>
            <w:r w:rsidRPr="00760525">
              <w:rPr>
                <w:rFonts w:ascii="High Tower Text" w:hAnsi="High Tower Text"/>
                <w:sz w:val="24"/>
                <w:szCs w:val="24"/>
              </w:rPr>
              <w:t>*Vida saludable.</w:t>
            </w:r>
          </w:p>
          <w:p w:rsidR="00760525" w:rsidRPr="00760525" w:rsidRDefault="00760525" w:rsidP="00760525">
            <w:pPr>
              <w:spacing w:before="240"/>
              <w:jc w:val="both"/>
              <w:rPr>
                <w:rFonts w:ascii="High Tower Text" w:hAnsi="High Tower Text"/>
                <w:sz w:val="24"/>
                <w:szCs w:val="24"/>
              </w:rPr>
            </w:pPr>
            <w:r w:rsidRPr="00760525">
              <w:rPr>
                <w:rFonts w:ascii="High Tower Text" w:hAnsi="High Tower Text"/>
                <w:sz w:val="24"/>
                <w:szCs w:val="24"/>
              </w:rPr>
              <w:t>*Pensamiento Crítico</w:t>
            </w:r>
          </w:p>
          <w:p w:rsidR="00464EAD" w:rsidRPr="00760525" w:rsidRDefault="00760525" w:rsidP="00760525">
            <w:pPr>
              <w:rPr>
                <w:rFonts w:ascii="High Tower Text" w:hAnsi="High Tower Text"/>
              </w:rPr>
            </w:pPr>
            <w:r w:rsidRPr="00760525">
              <w:rPr>
                <w:rFonts w:ascii="High Tower Text" w:hAnsi="High Tower Text"/>
                <w:sz w:val="24"/>
                <w:szCs w:val="24"/>
              </w:rPr>
              <w:t>*Interculturalidad crítica</w:t>
            </w:r>
          </w:p>
        </w:tc>
      </w:tr>
    </w:tbl>
    <w:p w:rsidR="00464EAD" w:rsidRDefault="00464EAD">
      <w:pPr>
        <w:rPr>
          <w:rFonts w:ascii="High Tower Text" w:hAnsi="High Tower Text"/>
        </w:rPr>
      </w:pPr>
    </w:p>
    <w:p w:rsidR="00C61229" w:rsidRDefault="00C61229" w:rsidP="008E3851">
      <w:pPr>
        <w:jc w:val="center"/>
        <w:rPr>
          <w:rFonts w:ascii="High Tower Text" w:hAnsi="High Tower Text"/>
          <w:sz w:val="36"/>
          <w:szCs w:val="36"/>
        </w:rPr>
      </w:pPr>
    </w:p>
    <w:p w:rsidR="0059070C" w:rsidRDefault="0059070C">
      <w:pPr>
        <w:rPr>
          <w:rFonts w:ascii="High Tower Text" w:hAnsi="High Tower Text"/>
        </w:rPr>
      </w:pPr>
    </w:p>
    <w:p w:rsidR="0059070C" w:rsidRDefault="0059070C">
      <w:pPr>
        <w:rPr>
          <w:rFonts w:ascii="High Tower Text" w:hAnsi="High Tower Text"/>
          <w:sz w:val="18"/>
          <w:szCs w:val="18"/>
        </w:rPr>
      </w:pPr>
    </w:p>
    <w:p w:rsidR="000D4D0A" w:rsidRDefault="000D4D0A">
      <w:pPr>
        <w:rPr>
          <w:rFonts w:ascii="High Tower Text" w:hAnsi="High Tower Text"/>
          <w:sz w:val="18"/>
          <w:szCs w:val="18"/>
        </w:rPr>
      </w:pPr>
    </w:p>
    <w:p w:rsidR="000D4D0A" w:rsidRDefault="000D4D0A" w:rsidP="000D4D0A">
      <w:pPr>
        <w:jc w:val="center"/>
        <w:rPr>
          <w:rFonts w:ascii="High Tower Text" w:hAnsi="High Tower Text"/>
          <w:sz w:val="40"/>
          <w:szCs w:val="40"/>
        </w:rPr>
      </w:pPr>
      <w:r w:rsidRPr="000D4D0A">
        <w:rPr>
          <w:rFonts w:ascii="High Tower Text" w:hAnsi="High Tower Text"/>
          <w:sz w:val="40"/>
          <w:szCs w:val="40"/>
        </w:rPr>
        <w:t>FASES, PASOS O ETAPAS DE LA METODOLGIA</w:t>
      </w:r>
      <w:r w:rsidR="00DE7E55">
        <w:rPr>
          <w:rFonts w:ascii="High Tower Text" w:hAnsi="High Tower Text"/>
          <w:sz w:val="40"/>
          <w:szCs w:val="40"/>
        </w:rPr>
        <w:t xml:space="preserve"> (ABP)</w:t>
      </w:r>
    </w:p>
    <w:tbl>
      <w:tblPr>
        <w:tblStyle w:val="Tablaconcuadrcula"/>
        <w:tblpPr w:leftFromText="141" w:rightFromText="141" w:vertAnchor="text" w:horzAnchor="margin" w:tblpXSpec="center" w:tblpY="1643"/>
        <w:tblW w:w="0" w:type="auto"/>
        <w:tblLook w:val="04A0" w:firstRow="1" w:lastRow="0" w:firstColumn="1" w:lastColumn="0" w:noHBand="0" w:noVBand="1"/>
      </w:tblPr>
      <w:tblGrid>
        <w:gridCol w:w="2551"/>
        <w:gridCol w:w="10773"/>
      </w:tblGrid>
      <w:tr w:rsidR="00F46171" w:rsidRPr="00CF468E" w:rsidTr="00F46171">
        <w:tc>
          <w:tcPr>
            <w:tcW w:w="2551" w:type="dxa"/>
          </w:tcPr>
          <w:p w:rsidR="00F46171" w:rsidRPr="00DE7E55" w:rsidRDefault="00F46171" w:rsidP="00F46171">
            <w:pPr>
              <w:jc w:val="center"/>
              <w:rPr>
                <w:rFonts w:ascii="High Tower Text" w:hAnsi="High Tower Text"/>
                <w:sz w:val="36"/>
                <w:szCs w:val="36"/>
              </w:rPr>
            </w:pPr>
            <w:r w:rsidRPr="00DE7E55">
              <w:rPr>
                <w:rFonts w:ascii="High Tower Text" w:hAnsi="High Tower Text"/>
                <w:color w:val="0070C0"/>
                <w:sz w:val="36"/>
                <w:szCs w:val="36"/>
              </w:rPr>
              <w:t>FASES</w:t>
            </w:r>
            <w:r w:rsidRPr="00DE7E55">
              <w:rPr>
                <w:rFonts w:ascii="High Tower Text" w:hAnsi="High Tower Text"/>
                <w:sz w:val="36"/>
                <w:szCs w:val="36"/>
              </w:rPr>
              <w:t xml:space="preserve"> </w:t>
            </w:r>
          </w:p>
        </w:tc>
        <w:tc>
          <w:tcPr>
            <w:tcW w:w="10773" w:type="dxa"/>
          </w:tcPr>
          <w:p w:rsidR="00F46171" w:rsidRPr="00DE7E55" w:rsidRDefault="00F46171" w:rsidP="00F46171">
            <w:pPr>
              <w:jc w:val="center"/>
              <w:rPr>
                <w:rFonts w:ascii="High Tower Text" w:hAnsi="High Tower Text"/>
                <w:sz w:val="36"/>
                <w:szCs w:val="36"/>
              </w:rPr>
            </w:pPr>
            <w:r w:rsidRPr="00DE7E55">
              <w:rPr>
                <w:rFonts w:ascii="High Tower Text" w:hAnsi="High Tower Text"/>
                <w:color w:val="C00000"/>
                <w:sz w:val="36"/>
                <w:szCs w:val="36"/>
              </w:rPr>
              <w:t>DESARROLLO</w:t>
            </w:r>
          </w:p>
        </w:tc>
      </w:tr>
      <w:tr w:rsidR="00F46171" w:rsidRPr="00CF468E" w:rsidTr="00F46171">
        <w:tc>
          <w:tcPr>
            <w:tcW w:w="2551" w:type="dxa"/>
          </w:tcPr>
          <w:p w:rsidR="00F46171" w:rsidRPr="00CF468E" w:rsidRDefault="00F46171" w:rsidP="00F46171">
            <w:pPr>
              <w:jc w:val="center"/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Punto de partida</w:t>
            </w:r>
          </w:p>
        </w:tc>
        <w:tc>
          <w:tcPr>
            <w:tcW w:w="10773" w:type="dxa"/>
          </w:tcPr>
          <w:p w:rsidR="00F46171" w:rsidRPr="00CF468E" w:rsidRDefault="00F46171" w:rsidP="00F46171">
            <w:pPr>
              <w:jc w:val="both"/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Se identificó que los niños y niñas del grupo, así como las familias no conocen o no llevan a cabo la práctica de hábitos para llevar una vida saludable.</w:t>
            </w:r>
          </w:p>
        </w:tc>
      </w:tr>
      <w:tr w:rsidR="00F46171" w:rsidRPr="00CF468E" w:rsidTr="00F46171">
        <w:tc>
          <w:tcPr>
            <w:tcW w:w="2551" w:type="dxa"/>
          </w:tcPr>
          <w:p w:rsidR="00F46171" w:rsidRPr="00CF468E" w:rsidRDefault="00F46171" w:rsidP="00F46171">
            <w:pPr>
              <w:jc w:val="center"/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Lo que sé y lo que quiero saber </w:t>
            </w:r>
          </w:p>
        </w:tc>
        <w:tc>
          <w:tcPr>
            <w:tcW w:w="10773" w:type="dxa"/>
          </w:tcPr>
          <w:p w:rsidR="00F46171" w:rsidRPr="00CF468E" w:rsidRDefault="00F46171" w:rsidP="00F46171">
            <w:pPr>
              <w:jc w:val="both"/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Identificar los accidentes a los que estamos expuestos. Los conocimientos de los hábitos que contribuyen a conservar su salud física y emocional, llevarlos a la práctica de manera cotidiana, hasta que sean llevados a cabo por los niños y sus familias.</w:t>
            </w:r>
          </w:p>
        </w:tc>
      </w:tr>
      <w:tr w:rsidR="00F46171" w:rsidRPr="00CF468E" w:rsidTr="00F46171">
        <w:tc>
          <w:tcPr>
            <w:tcW w:w="2551" w:type="dxa"/>
          </w:tcPr>
          <w:p w:rsidR="00F46171" w:rsidRPr="00CF468E" w:rsidRDefault="00F46171" w:rsidP="00F46171">
            <w:pPr>
              <w:jc w:val="center"/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Organicemos las actividades </w:t>
            </w:r>
          </w:p>
        </w:tc>
        <w:tc>
          <w:tcPr>
            <w:tcW w:w="10773" w:type="dxa"/>
          </w:tcPr>
          <w:p w:rsidR="00F46171" w:rsidRPr="00CF468E" w:rsidRDefault="00F46171" w:rsidP="00F46171">
            <w:pPr>
              <w:jc w:val="both"/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Se llevaran a cabo actividades que favorezcan los siguientes temas: prevención de accidentes, practica de hábitos de higiene personal, ejercitación física y alimentación saludable.</w:t>
            </w:r>
          </w:p>
        </w:tc>
      </w:tr>
      <w:tr w:rsidR="00F46171" w:rsidRPr="00CF468E" w:rsidTr="00F46171">
        <w:tc>
          <w:tcPr>
            <w:tcW w:w="2551" w:type="dxa"/>
          </w:tcPr>
          <w:p w:rsidR="00F46171" w:rsidRPr="00CF468E" w:rsidRDefault="00F46171" w:rsidP="00F46171">
            <w:pPr>
              <w:jc w:val="center"/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Creatividad en marcha</w:t>
            </w:r>
          </w:p>
        </w:tc>
        <w:tc>
          <w:tcPr>
            <w:tcW w:w="10773" w:type="dxa"/>
          </w:tcPr>
          <w:p w:rsidR="00F46171" w:rsidRPr="00A12622" w:rsidRDefault="00F46171" w:rsidP="00F46171">
            <w:pPr>
              <w:jc w:val="both"/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-Identificar en su entorno los lugares de riesgo a sufrir accidentes y hacer una campaña para prevenirlos (dentro y fuera de la escuela y hogar) Conocer los beneficios de la alimentación, conocer el plato del bien comer y realizar prácticas de elaboración de alimentos, jugar al restaurante; promover la práctica de ejercicios de manera cotidiana, como rutinas de activación física en la escuela y hogar, llevar a cabo registros de las practicas entre los miembros de la familia, organizar una rutina física con todos los  miembros de la comunidad educativa; elaborar textos informativos para promoverlos en la comunidad; Identificar los alimentos y su valor nutricional, elaborar platillos sencillos que los incluyan, llevar a cabo exposiciones o conferencias.</w:t>
            </w:r>
          </w:p>
        </w:tc>
      </w:tr>
      <w:tr w:rsidR="00F46171" w:rsidRPr="00CF468E" w:rsidTr="00F46171">
        <w:tc>
          <w:tcPr>
            <w:tcW w:w="2551" w:type="dxa"/>
          </w:tcPr>
          <w:p w:rsidR="00F46171" w:rsidRPr="00CF468E" w:rsidRDefault="00F46171" w:rsidP="00F46171">
            <w:pPr>
              <w:jc w:val="center"/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Compartimos y evaluamos lo aprendido.</w:t>
            </w:r>
          </w:p>
        </w:tc>
        <w:tc>
          <w:tcPr>
            <w:tcW w:w="10773" w:type="dxa"/>
          </w:tcPr>
          <w:p w:rsidR="00F46171" w:rsidRPr="00CF468E" w:rsidRDefault="00F46171" w:rsidP="00F46171">
            <w:pPr>
              <w:jc w:val="both"/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Elaborar diversos textos informativos dirigidos a la comunidad educativa, compartir sus conocimientos y registrar los logros en una lista de cotejo.</w:t>
            </w:r>
          </w:p>
        </w:tc>
      </w:tr>
    </w:tbl>
    <w:p w:rsidR="00CF468E" w:rsidRDefault="00F46171" w:rsidP="000D4D0A">
      <w:pPr>
        <w:jc w:val="center"/>
        <w:rPr>
          <w:rFonts w:ascii="High Tower Text" w:hAnsi="High Tower Text"/>
          <w:sz w:val="32"/>
          <w:szCs w:val="32"/>
        </w:rPr>
      </w:pPr>
      <w:r w:rsidRPr="00DE7E55">
        <w:rPr>
          <w:rFonts w:ascii="High Tower Text" w:hAnsi="High Tower Text"/>
          <w:sz w:val="32"/>
          <w:szCs w:val="32"/>
        </w:rPr>
        <w:t xml:space="preserve"> </w:t>
      </w:r>
      <w:r w:rsidR="00DE7E55" w:rsidRPr="00DE7E55">
        <w:rPr>
          <w:rFonts w:ascii="High Tower Text" w:hAnsi="High Tower Text"/>
          <w:sz w:val="32"/>
          <w:szCs w:val="32"/>
        </w:rPr>
        <w:t xml:space="preserve">PROBLEMATICA: </w:t>
      </w:r>
      <w:r>
        <w:rPr>
          <w:rFonts w:ascii="High Tower Text" w:hAnsi="High Tower Text"/>
          <w:sz w:val="32"/>
          <w:szCs w:val="32"/>
        </w:rPr>
        <w:t xml:space="preserve">Los niños y padres de familia </w:t>
      </w:r>
      <w:r w:rsidR="00486A4D">
        <w:rPr>
          <w:rFonts w:ascii="High Tower Text" w:hAnsi="High Tower Text"/>
          <w:sz w:val="32"/>
          <w:szCs w:val="32"/>
        </w:rPr>
        <w:t xml:space="preserve">desconocen la </w:t>
      </w:r>
      <w:r>
        <w:rPr>
          <w:rFonts w:ascii="High Tower Text" w:hAnsi="High Tower Text"/>
          <w:sz w:val="32"/>
          <w:szCs w:val="32"/>
        </w:rPr>
        <w:t>prevención de accidentes, una correcta alimentación, una práctica constante de hábitos de higiene y aseo, no realizan rutinas de ejercitación física por lo que no consideran los beneficios a la salud.</w:t>
      </w:r>
    </w:p>
    <w:p w:rsidR="00F46171" w:rsidRDefault="00F46171" w:rsidP="000D4D0A">
      <w:pPr>
        <w:jc w:val="center"/>
        <w:rPr>
          <w:rFonts w:ascii="High Tower Text" w:hAnsi="High Tower Text"/>
          <w:sz w:val="32"/>
          <w:szCs w:val="32"/>
        </w:rPr>
      </w:pPr>
    </w:p>
    <w:p w:rsidR="00F46171" w:rsidRDefault="00F46171" w:rsidP="000D4D0A">
      <w:pPr>
        <w:jc w:val="center"/>
        <w:rPr>
          <w:rFonts w:ascii="High Tower Text" w:hAnsi="High Tower Text"/>
          <w:sz w:val="32"/>
          <w:szCs w:val="32"/>
        </w:rPr>
      </w:pPr>
    </w:p>
    <w:p w:rsidR="00F46171" w:rsidRDefault="00F46171" w:rsidP="000D4D0A">
      <w:pPr>
        <w:jc w:val="center"/>
        <w:rPr>
          <w:rFonts w:ascii="High Tower Text" w:hAnsi="High Tower Text"/>
          <w:sz w:val="32"/>
          <w:szCs w:val="32"/>
        </w:rPr>
      </w:pPr>
    </w:p>
    <w:p w:rsidR="00DE7E55" w:rsidRPr="00DE7E55" w:rsidRDefault="00DE7E55" w:rsidP="000D4D0A">
      <w:pPr>
        <w:jc w:val="center"/>
        <w:rPr>
          <w:rFonts w:ascii="High Tower Text" w:hAnsi="High Tower Text"/>
          <w:sz w:val="32"/>
          <w:szCs w:val="32"/>
        </w:rPr>
      </w:pPr>
    </w:p>
    <w:p w:rsidR="000D4D0A" w:rsidRPr="00CF468E" w:rsidRDefault="000D4D0A" w:rsidP="000D4D0A">
      <w:pPr>
        <w:jc w:val="center"/>
        <w:rPr>
          <w:rFonts w:ascii="High Tower Text" w:hAnsi="High Tower Text"/>
          <w:sz w:val="24"/>
          <w:szCs w:val="24"/>
        </w:rPr>
      </w:pPr>
    </w:p>
    <w:p w:rsidR="000D4D0A" w:rsidRPr="00CF468E" w:rsidRDefault="000D4D0A">
      <w:pPr>
        <w:rPr>
          <w:rFonts w:ascii="High Tower Text" w:hAnsi="High Tower Text"/>
          <w:sz w:val="24"/>
          <w:szCs w:val="24"/>
        </w:rPr>
      </w:pPr>
    </w:p>
    <w:p w:rsidR="000D4D0A" w:rsidRPr="00CF468E" w:rsidRDefault="000D4D0A">
      <w:pPr>
        <w:rPr>
          <w:rFonts w:ascii="High Tower Text" w:hAnsi="High Tower Text"/>
          <w:sz w:val="24"/>
          <w:szCs w:val="24"/>
        </w:rPr>
      </w:pPr>
    </w:p>
    <w:p w:rsidR="000D4D0A" w:rsidRPr="00CF468E" w:rsidRDefault="000D4D0A">
      <w:pPr>
        <w:rPr>
          <w:rFonts w:ascii="High Tower Text" w:hAnsi="High Tower Text"/>
          <w:sz w:val="24"/>
          <w:szCs w:val="24"/>
        </w:rPr>
      </w:pPr>
    </w:p>
    <w:p w:rsidR="000D4D0A" w:rsidRDefault="000D4D0A">
      <w:pPr>
        <w:rPr>
          <w:rFonts w:ascii="High Tower Text" w:hAnsi="High Tower Text"/>
          <w:sz w:val="18"/>
          <w:szCs w:val="18"/>
        </w:rPr>
      </w:pPr>
    </w:p>
    <w:p w:rsidR="000D4D0A" w:rsidRDefault="000D4D0A">
      <w:pPr>
        <w:rPr>
          <w:rFonts w:ascii="High Tower Text" w:hAnsi="High Tower Text"/>
          <w:sz w:val="18"/>
          <w:szCs w:val="18"/>
        </w:rPr>
      </w:pPr>
    </w:p>
    <w:p w:rsidR="000D4D0A" w:rsidRDefault="000D4D0A">
      <w:pPr>
        <w:rPr>
          <w:rFonts w:ascii="High Tower Text" w:hAnsi="High Tower Text"/>
          <w:sz w:val="18"/>
          <w:szCs w:val="18"/>
        </w:rPr>
      </w:pPr>
    </w:p>
    <w:p w:rsidR="000D4D0A" w:rsidRDefault="000D4D0A">
      <w:pPr>
        <w:rPr>
          <w:rFonts w:ascii="High Tower Text" w:hAnsi="High Tower Text"/>
          <w:sz w:val="18"/>
          <w:szCs w:val="18"/>
        </w:rPr>
      </w:pPr>
    </w:p>
    <w:p w:rsidR="000D4D0A" w:rsidRDefault="000D4D0A">
      <w:pPr>
        <w:rPr>
          <w:rFonts w:ascii="High Tower Text" w:hAnsi="High Tower Text"/>
          <w:sz w:val="18"/>
          <w:szCs w:val="18"/>
        </w:rPr>
      </w:pPr>
    </w:p>
    <w:p w:rsidR="000D4D0A" w:rsidRDefault="000D4D0A">
      <w:pPr>
        <w:rPr>
          <w:rFonts w:ascii="High Tower Text" w:hAnsi="High Tower Text"/>
          <w:sz w:val="18"/>
          <w:szCs w:val="18"/>
        </w:rPr>
      </w:pPr>
    </w:p>
    <w:p w:rsidR="000D4D0A" w:rsidRDefault="000D4D0A">
      <w:pPr>
        <w:rPr>
          <w:rFonts w:ascii="High Tower Text" w:hAnsi="High Tower Text"/>
          <w:sz w:val="18"/>
          <w:szCs w:val="18"/>
        </w:rPr>
      </w:pPr>
    </w:p>
    <w:p w:rsidR="00F46171" w:rsidRDefault="00F46171">
      <w:pPr>
        <w:rPr>
          <w:rFonts w:ascii="High Tower Text" w:hAnsi="High Tower Text"/>
          <w:sz w:val="18"/>
          <w:szCs w:val="18"/>
        </w:rPr>
      </w:pPr>
    </w:p>
    <w:p w:rsidR="00F26BCD" w:rsidRDefault="00F26BCD" w:rsidP="00F26BCD">
      <w:pPr>
        <w:jc w:val="center"/>
        <w:rPr>
          <w:rFonts w:ascii="High Tower Text" w:hAnsi="High Tower Text"/>
          <w:sz w:val="36"/>
          <w:szCs w:val="36"/>
        </w:rPr>
      </w:pPr>
    </w:p>
    <w:p w:rsidR="00F26BCD" w:rsidRPr="009D774C" w:rsidRDefault="00F26BCD" w:rsidP="00F26BCD">
      <w:pPr>
        <w:jc w:val="center"/>
        <w:rPr>
          <w:rFonts w:ascii="High Tower Text" w:hAnsi="High Tower Text"/>
          <w:b/>
          <w:sz w:val="36"/>
          <w:szCs w:val="36"/>
        </w:rPr>
      </w:pPr>
      <w:r w:rsidRPr="008E3851">
        <w:rPr>
          <w:rFonts w:ascii="High Tower Text" w:hAnsi="High Tower Text"/>
          <w:sz w:val="36"/>
          <w:szCs w:val="36"/>
        </w:rPr>
        <w:t>ACTIVIDADES A REALIZAR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8363"/>
        <w:gridCol w:w="4253"/>
      </w:tblGrid>
      <w:tr w:rsidR="00F26BCD" w:rsidRPr="009D774C" w:rsidTr="00FF08CD">
        <w:tc>
          <w:tcPr>
            <w:tcW w:w="2547" w:type="dxa"/>
          </w:tcPr>
          <w:p w:rsidR="00F26BCD" w:rsidRPr="009D774C" w:rsidRDefault="00F26BCD" w:rsidP="00FF08CD">
            <w:pPr>
              <w:jc w:val="center"/>
              <w:rPr>
                <w:rFonts w:ascii="High Tower Text" w:hAnsi="High Tower Text"/>
                <w:b/>
                <w:sz w:val="28"/>
                <w:szCs w:val="28"/>
              </w:rPr>
            </w:pPr>
            <w:r w:rsidRPr="009D774C">
              <w:rPr>
                <w:rFonts w:ascii="High Tower Text" w:hAnsi="High Tower Text"/>
                <w:b/>
                <w:color w:val="C00000"/>
                <w:sz w:val="28"/>
                <w:szCs w:val="28"/>
              </w:rPr>
              <w:t xml:space="preserve">FECHA </w:t>
            </w:r>
          </w:p>
        </w:tc>
        <w:tc>
          <w:tcPr>
            <w:tcW w:w="8363" w:type="dxa"/>
          </w:tcPr>
          <w:p w:rsidR="00F26BCD" w:rsidRPr="009D774C" w:rsidRDefault="00F26BCD" w:rsidP="00FF08CD">
            <w:pPr>
              <w:jc w:val="center"/>
              <w:rPr>
                <w:rFonts w:ascii="High Tower Text" w:hAnsi="High Tower Text"/>
                <w:b/>
                <w:color w:val="11189F"/>
                <w:sz w:val="28"/>
                <w:szCs w:val="28"/>
              </w:rPr>
            </w:pPr>
            <w:r w:rsidRPr="009D774C">
              <w:rPr>
                <w:rFonts w:ascii="High Tower Text" w:hAnsi="High Tower Text"/>
                <w:b/>
                <w:color w:val="11189F"/>
                <w:sz w:val="28"/>
                <w:szCs w:val="28"/>
              </w:rPr>
              <w:t>ACTIVIDAD</w:t>
            </w:r>
          </w:p>
        </w:tc>
        <w:tc>
          <w:tcPr>
            <w:tcW w:w="4253" w:type="dxa"/>
          </w:tcPr>
          <w:p w:rsidR="00F26BCD" w:rsidRPr="009D774C" w:rsidRDefault="00F26BCD" w:rsidP="00FF08CD">
            <w:pPr>
              <w:jc w:val="center"/>
              <w:rPr>
                <w:rFonts w:ascii="High Tower Text" w:hAnsi="High Tower Text"/>
                <w:b/>
                <w:color w:val="FF3399"/>
                <w:sz w:val="28"/>
                <w:szCs w:val="28"/>
              </w:rPr>
            </w:pPr>
            <w:r w:rsidRPr="009D774C">
              <w:rPr>
                <w:rFonts w:ascii="High Tower Text" w:hAnsi="High Tower Text"/>
                <w:b/>
                <w:color w:val="FF3399"/>
                <w:sz w:val="28"/>
                <w:szCs w:val="28"/>
              </w:rPr>
              <w:t xml:space="preserve">RECURSOS MATERIALES </w:t>
            </w:r>
          </w:p>
        </w:tc>
      </w:tr>
      <w:tr w:rsidR="00F26BCD" w:rsidTr="00FF08CD">
        <w:trPr>
          <w:trHeight w:val="1814"/>
        </w:trPr>
        <w:tc>
          <w:tcPr>
            <w:tcW w:w="2547" w:type="dxa"/>
          </w:tcPr>
          <w:p w:rsidR="00F26BCD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9D774C">
              <w:rPr>
                <w:rFonts w:ascii="High Tower Text" w:hAnsi="High Tower Text"/>
                <w:sz w:val="26"/>
                <w:szCs w:val="26"/>
              </w:rPr>
              <w:t xml:space="preserve">Lunes </w:t>
            </w:r>
          </w:p>
          <w:p w:rsidR="00F26BCD" w:rsidRPr="009D774C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18 de septiembre </w:t>
            </w:r>
          </w:p>
          <w:p w:rsidR="00F26BCD" w:rsidRPr="009D774C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8363" w:type="dxa"/>
          </w:tcPr>
          <w:p w:rsidR="00F26BCD" w:rsidRDefault="00F26BCD" w:rsidP="00FF08CD">
            <w:pPr>
              <w:jc w:val="both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-Conversación con un títere sobre lo importante que es cuidarnos y prevenir accidentes dentro y fuera de nuestra escuela.</w:t>
            </w:r>
          </w:p>
          <w:p w:rsidR="00F26BCD" w:rsidRDefault="00F26BCD" w:rsidP="00F26BCD">
            <w:pPr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-Intercambiar conocimientos sobre el tema, compartir de manera grupal las experiencias personales.</w:t>
            </w:r>
          </w:p>
          <w:p w:rsidR="00F26BCD" w:rsidRDefault="00F26BCD" w:rsidP="00F26BCD">
            <w:pPr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-Registrar en una lámina los accidentes que han sufrido.</w:t>
            </w:r>
          </w:p>
          <w:p w:rsidR="00F26BCD" w:rsidRPr="00F26BCD" w:rsidRDefault="00F26BCD" w:rsidP="00F26BCD">
            <w:pPr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Elaborar un dibujo sobre el tema.</w:t>
            </w:r>
          </w:p>
        </w:tc>
        <w:tc>
          <w:tcPr>
            <w:tcW w:w="4253" w:type="dxa"/>
          </w:tcPr>
          <w:p w:rsidR="00F26BCD" w:rsidRPr="009D774C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Títere, hojas de </w:t>
            </w:r>
            <w:r w:rsidR="00583ABD">
              <w:rPr>
                <w:rFonts w:ascii="High Tower Text" w:hAnsi="High Tower Text"/>
                <w:sz w:val="26"/>
                <w:szCs w:val="26"/>
              </w:rPr>
              <w:t>rota folio</w:t>
            </w:r>
            <w:r>
              <w:rPr>
                <w:rFonts w:ascii="High Tower Text" w:hAnsi="High Tower Text"/>
                <w:sz w:val="26"/>
                <w:szCs w:val="26"/>
              </w:rPr>
              <w:t>.</w:t>
            </w:r>
          </w:p>
        </w:tc>
      </w:tr>
      <w:tr w:rsidR="00F26BCD" w:rsidTr="00FF08CD">
        <w:trPr>
          <w:trHeight w:val="1757"/>
        </w:trPr>
        <w:tc>
          <w:tcPr>
            <w:tcW w:w="2547" w:type="dxa"/>
          </w:tcPr>
          <w:p w:rsidR="00F26BCD" w:rsidRPr="009D774C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9D774C">
              <w:rPr>
                <w:rFonts w:ascii="High Tower Text" w:hAnsi="High Tower Text"/>
                <w:sz w:val="26"/>
                <w:szCs w:val="26"/>
              </w:rPr>
              <w:t>Martes</w:t>
            </w:r>
          </w:p>
          <w:p w:rsidR="00F26BCD" w:rsidRPr="009D774C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19 de septiembre </w:t>
            </w:r>
          </w:p>
          <w:p w:rsidR="00F26BCD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F26BCD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F26BCD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F26BCD" w:rsidRPr="009D774C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8363" w:type="dxa"/>
          </w:tcPr>
          <w:p w:rsidR="00F26BCD" w:rsidRDefault="00F26BCD" w:rsidP="00FF08CD">
            <w:pPr>
              <w:jc w:val="both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-Realizar un recorrido físico por nuestra escuela e identificar las áreas de riesgo.</w:t>
            </w:r>
          </w:p>
          <w:p w:rsidR="00F26BCD" w:rsidRDefault="00F26BCD" w:rsidP="00FF08CD">
            <w:pPr>
              <w:jc w:val="both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-Por equipos elaborar </w:t>
            </w:r>
            <w:r w:rsidR="00B5237C">
              <w:rPr>
                <w:rFonts w:ascii="High Tower Text" w:hAnsi="High Tower Text"/>
                <w:sz w:val="26"/>
                <w:szCs w:val="26"/>
              </w:rPr>
              <w:t>carteles de prevención de accidentes con diversas técnicas.</w:t>
            </w:r>
          </w:p>
          <w:p w:rsidR="00B5237C" w:rsidRPr="009D774C" w:rsidRDefault="00B5237C" w:rsidP="00FF08CD">
            <w:pPr>
              <w:jc w:val="both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-Registro por escrito de los acuerdos o acciones que realizaremos para promover la prevención de accidentes.</w:t>
            </w:r>
          </w:p>
        </w:tc>
        <w:tc>
          <w:tcPr>
            <w:tcW w:w="4253" w:type="dxa"/>
          </w:tcPr>
          <w:p w:rsidR="00F26BCD" w:rsidRPr="009D774C" w:rsidRDefault="00583AB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Impresión de imágenes, cartulinas.</w:t>
            </w:r>
          </w:p>
        </w:tc>
      </w:tr>
      <w:tr w:rsidR="00F26BCD" w:rsidTr="00FF08CD">
        <w:trPr>
          <w:trHeight w:val="1757"/>
        </w:trPr>
        <w:tc>
          <w:tcPr>
            <w:tcW w:w="2547" w:type="dxa"/>
          </w:tcPr>
          <w:p w:rsidR="00F26BCD" w:rsidRPr="009D774C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9D774C">
              <w:rPr>
                <w:rFonts w:ascii="High Tower Text" w:hAnsi="High Tower Text"/>
                <w:sz w:val="26"/>
                <w:szCs w:val="26"/>
              </w:rPr>
              <w:t xml:space="preserve">Miércoles </w:t>
            </w:r>
          </w:p>
          <w:p w:rsidR="00F26BCD" w:rsidRDefault="00B5237C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20 de septiembre </w:t>
            </w:r>
          </w:p>
          <w:p w:rsidR="00F26BCD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F26BCD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F26BCD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F26BCD" w:rsidRPr="009D774C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8363" w:type="dxa"/>
          </w:tcPr>
          <w:p w:rsidR="00F26BCD" w:rsidRDefault="00B5237C" w:rsidP="00B5237C">
            <w:pPr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-Conversación sobre los carteles que elaboramos y los acuerdos para compartir la información a nuestros compañeros.</w:t>
            </w:r>
          </w:p>
          <w:p w:rsidR="00B5237C" w:rsidRPr="009D774C" w:rsidRDefault="00B5237C" w:rsidP="00B5237C">
            <w:pPr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-Elaborar volantes informativos para la prevención de accidentes</w:t>
            </w:r>
            <w:r w:rsidR="00583ABD">
              <w:rPr>
                <w:rFonts w:ascii="High Tower Text" w:hAnsi="High Tower Text"/>
                <w:sz w:val="26"/>
                <w:szCs w:val="26"/>
              </w:rPr>
              <w:t>, coloreado de dibujos representativos.</w:t>
            </w:r>
          </w:p>
        </w:tc>
        <w:tc>
          <w:tcPr>
            <w:tcW w:w="4253" w:type="dxa"/>
          </w:tcPr>
          <w:p w:rsidR="00F26BCD" w:rsidRPr="009D774C" w:rsidRDefault="001F32B8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Copias fotostáticas. </w:t>
            </w:r>
          </w:p>
        </w:tc>
      </w:tr>
      <w:tr w:rsidR="00F26BCD" w:rsidTr="00FF08CD">
        <w:trPr>
          <w:trHeight w:val="1757"/>
        </w:trPr>
        <w:tc>
          <w:tcPr>
            <w:tcW w:w="2547" w:type="dxa"/>
          </w:tcPr>
          <w:p w:rsidR="00F26BCD" w:rsidRPr="009D774C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9D774C">
              <w:rPr>
                <w:rFonts w:ascii="High Tower Text" w:hAnsi="High Tower Text"/>
                <w:sz w:val="26"/>
                <w:szCs w:val="26"/>
              </w:rPr>
              <w:t>Jueves</w:t>
            </w:r>
          </w:p>
          <w:p w:rsidR="00F26BCD" w:rsidRPr="009D774C" w:rsidRDefault="00583AB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21 de septiembre</w:t>
            </w:r>
            <w:r w:rsidR="00F26BCD"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</w:tc>
        <w:tc>
          <w:tcPr>
            <w:tcW w:w="8363" w:type="dxa"/>
          </w:tcPr>
          <w:p w:rsidR="00F26BCD" w:rsidRDefault="00583ABD" w:rsidP="00583ABD">
            <w:pPr>
              <w:jc w:val="both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-Organizarnos y llevar a cabo la visita a los grupos y compartir la información.</w:t>
            </w:r>
          </w:p>
          <w:p w:rsidR="00583ABD" w:rsidRDefault="00583ABD" w:rsidP="00583ABD">
            <w:pPr>
              <w:jc w:val="both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-Colocar los carteles en los lugares que son de riesgo.</w:t>
            </w:r>
          </w:p>
          <w:p w:rsidR="00583ABD" w:rsidRPr="009D774C" w:rsidRDefault="00583ABD" w:rsidP="00583ABD">
            <w:pPr>
              <w:jc w:val="both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-Formar un grupo de vigilancia y registrarlos diariamente.</w:t>
            </w:r>
          </w:p>
        </w:tc>
        <w:tc>
          <w:tcPr>
            <w:tcW w:w="4253" w:type="dxa"/>
          </w:tcPr>
          <w:p w:rsidR="00F26BCD" w:rsidRPr="009D774C" w:rsidRDefault="001F32B8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Carteles elaborados por los niños.</w:t>
            </w:r>
          </w:p>
        </w:tc>
      </w:tr>
      <w:tr w:rsidR="00F26BCD" w:rsidTr="00FF08CD">
        <w:trPr>
          <w:trHeight w:val="1757"/>
        </w:trPr>
        <w:tc>
          <w:tcPr>
            <w:tcW w:w="2547" w:type="dxa"/>
          </w:tcPr>
          <w:p w:rsidR="00F26BCD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9D774C">
              <w:rPr>
                <w:rFonts w:ascii="High Tower Text" w:hAnsi="High Tower Text"/>
                <w:sz w:val="26"/>
                <w:szCs w:val="26"/>
              </w:rPr>
              <w:t xml:space="preserve">Viernes </w:t>
            </w:r>
          </w:p>
          <w:p w:rsidR="00F26BCD" w:rsidRPr="009D774C" w:rsidRDefault="00583AB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22 de septiembre </w:t>
            </w:r>
            <w:r w:rsidR="00F26BCD"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  <w:p w:rsidR="00F26BCD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F26BCD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F26BCD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F26BCD" w:rsidRPr="009D774C" w:rsidRDefault="00F26BCD" w:rsidP="00FF08CD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8363" w:type="dxa"/>
          </w:tcPr>
          <w:p w:rsidR="00F26BCD" w:rsidRDefault="00583ABD" w:rsidP="00FF08CD">
            <w:pPr>
              <w:jc w:val="both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-Conversar sobre las acciones que debemos tomar en cuenta cuando nos enfrentemos a la experiencia de sufrir un accidente.</w:t>
            </w:r>
          </w:p>
          <w:p w:rsidR="00583ABD" w:rsidRDefault="00583ABD" w:rsidP="00FF08CD">
            <w:pPr>
              <w:jc w:val="both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-Hacer un protocolo de acción que se considerará al sufrir un accidente.</w:t>
            </w:r>
          </w:p>
          <w:p w:rsidR="00583ABD" w:rsidRPr="00583ABD" w:rsidRDefault="00583ABD" w:rsidP="00583ABD">
            <w:pPr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-Llevar a cabo un simulacro de accidente. </w:t>
            </w:r>
          </w:p>
        </w:tc>
        <w:tc>
          <w:tcPr>
            <w:tcW w:w="4253" w:type="dxa"/>
          </w:tcPr>
          <w:p w:rsidR="00F26BCD" w:rsidRPr="009D774C" w:rsidRDefault="001F32B8" w:rsidP="001F32B8">
            <w:pPr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Vendas, cinta adhesiva, algodón, banditas, muñecos. </w:t>
            </w:r>
          </w:p>
        </w:tc>
      </w:tr>
    </w:tbl>
    <w:p w:rsidR="00212866" w:rsidRDefault="00212866" w:rsidP="00F118A9">
      <w:pPr>
        <w:jc w:val="center"/>
        <w:rPr>
          <w:sz w:val="32"/>
          <w:szCs w:val="32"/>
        </w:rPr>
      </w:pPr>
    </w:p>
    <w:p w:rsidR="00F118A9" w:rsidRPr="00720FD4" w:rsidRDefault="00F118A9" w:rsidP="00F118A9">
      <w:pPr>
        <w:jc w:val="center"/>
        <w:rPr>
          <w:sz w:val="32"/>
          <w:szCs w:val="32"/>
        </w:rPr>
      </w:pPr>
      <w:bookmarkStart w:id="0" w:name="_GoBack"/>
      <w:bookmarkEnd w:id="0"/>
      <w:r w:rsidRPr="00720FD4">
        <w:rPr>
          <w:sz w:val="32"/>
          <w:szCs w:val="32"/>
        </w:rPr>
        <w:lastRenderedPageBreak/>
        <w:t>LISTA DE COTEJO</w:t>
      </w:r>
    </w:p>
    <w:p w:rsidR="00F118A9" w:rsidRPr="00720FD4" w:rsidRDefault="00F118A9" w:rsidP="00F118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Proyecto: Nos cuidamos para vivir mejor </w:t>
      </w:r>
    </w:p>
    <w:p w:rsidR="00F118A9" w:rsidRDefault="00F118A9" w:rsidP="00F118A9">
      <w:pPr>
        <w:jc w:val="center"/>
        <w:rPr>
          <w:sz w:val="24"/>
          <w:szCs w:val="24"/>
        </w:rPr>
      </w:pPr>
      <w:r w:rsidRPr="00720FD4">
        <w:rPr>
          <w:sz w:val="24"/>
          <w:szCs w:val="24"/>
        </w:rPr>
        <w:t xml:space="preserve">FECHA: </w:t>
      </w:r>
      <w:r>
        <w:rPr>
          <w:sz w:val="24"/>
          <w:szCs w:val="24"/>
        </w:rPr>
        <w:t xml:space="preserve">18 de septiembre del 2023 </w:t>
      </w:r>
    </w:p>
    <w:p w:rsidR="00F118A9" w:rsidRDefault="00F118A9" w:rsidP="00F118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Pr="00720FD4">
        <w:rPr>
          <w:sz w:val="32"/>
          <w:szCs w:val="32"/>
        </w:rPr>
        <w:t xml:space="preserve">Nombre del niño(a): </w:t>
      </w:r>
      <w:r>
        <w:rPr>
          <w:sz w:val="32"/>
          <w:szCs w:val="32"/>
        </w:rPr>
        <w:t>_____________</w:t>
      </w:r>
      <w:r w:rsidRPr="00720FD4">
        <w:rPr>
          <w:sz w:val="32"/>
          <w:szCs w:val="32"/>
        </w:rPr>
        <w:t>__</w:t>
      </w:r>
      <w:r>
        <w:rPr>
          <w:sz w:val="32"/>
          <w:szCs w:val="32"/>
        </w:rPr>
        <w:t>___</w:t>
      </w:r>
      <w:r w:rsidRPr="00720FD4">
        <w:rPr>
          <w:sz w:val="32"/>
          <w:szCs w:val="32"/>
        </w:rPr>
        <w:t>____________________</w:t>
      </w:r>
      <w:r>
        <w:rPr>
          <w:sz w:val="32"/>
          <w:szCs w:val="32"/>
        </w:rPr>
        <w:t xml:space="preserve"> </w:t>
      </w:r>
    </w:p>
    <w:tbl>
      <w:tblPr>
        <w:tblStyle w:val="Tablaconcuadrcula"/>
        <w:tblW w:w="8391" w:type="dxa"/>
        <w:tblInd w:w="2905" w:type="dxa"/>
        <w:tblLook w:val="04A0" w:firstRow="1" w:lastRow="0" w:firstColumn="1" w:lastColumn="0" w:noHBand="0" w:noVBand="1"/>
      </w:tblPr>
      <w:tblGrid>
        <w:gridCol w:w="4673"/>
        <w:gridCol w:w="1620"/>
        <w:gridCol w:w="2098"/>
      </w:tblGrid>
      <w:tr w:rsidR="00F118A9" w:rsidTr="00F118A9">
        <w:trPr>
          <w:trHeight w:val="20"/>
        </w:trPr>
        <w:tc>
          <w:tcPr>
            <w:tcW w:w="4673" w:type="dxa"/>
          </w:tcPr>
          <w:p w:rsidR="00F118A9" w:rsidRDefault="00F118A9" w:rsidP="00FF08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INDICADOR</w:t>
            </w:r>
          </w:p>
        </w:tc>
        <w:tc>
          <w:tcPr>
            <w:tcW w:w="1620" w:type="dxa"/>
          </w:tcPr>
          <w:p w:rsidR="00F118A9" w:rsidRDefault="00F118A9" w:rsidP="00FF08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</w:p>
        </w:tc>
        <w:tc>
          <w:tcPr>
            <w:tcW w:w="2098" w:type="dxa"/>
          </w:tcPr>
          <w:p w:rsidR="00F118A9" w:rsidRDefault="00F118A9" w:rsidP="00FF08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F118A9" w:rsidTr="00F118A9">
        <w:trPr>
          <w:trHeight w:val="20"/>
        </w:trPr>
        <w:tc>
          <w:tcPr>
            <w:tcW w:w="4673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Participa en conversaciones compartiendo conocimientos, ideas y puntos de vista</w:t>
            </w:r>
          </w:p>
        </w:tc>
        <w:tc>
          <w:tcPr>
            <w:tcW w:w="1620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</w:p>
        </w:tc>
        <w:tc>
          <w:tcPr>
            <w:tcW w:w="2098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</w:p>
        </w:tc>
      </w:tr>
      <w:tr w:rsidR="00F118A9" w:rsidTr="00F118A9">
        <w:trPr>
          <w:trHeight w:val="20"/>
        </w:trPr>
        <w:tc>
          <w:tcPr>
            <w:tcW w:w="4673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Realiza producciones gráficas para informar a otras personas. </w:t>
            </w:r>
          </w:p>
        </w:tc>
        <w:tc>
          <w:tcPr>
            <w:tcW w:w="1620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</w:p>
        </w:tc>
        <w:tc>
          <w:tcPr>
            <w:tcW w:w="2098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</w:p>
        </w:tc>
      </w:tr>
      <w:tr w:rsidR="00F118A9" w:rsidTr="00F118A9">
        <w:trPr>
          <w:trHeight w:val="20"/>
        </w:trPr>
        <w:tc>
          <w:tcPr>
            <w:tcW w:w="4673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Comparte información a la comunidad educativa sobre diversos temas para cuidar y preservar su salud y las de los demás. </w:t>
            </w:r>
          </w:p>
        </w:tc>
        <w:tc>
          <w:tcPr>
            <w:tcW w:w="1620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</w:p>
        </w:tc>
        <w:tc>
          <w:tcPr>
            <w:tcW w:w="2098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</w:p>
        </w:tc>
      </w:tr>
      <w:tr w:rsidR="00F118A9" w:rsidTr="00F118A9">
        <w:trPr>
          <w:trHeight w:val="20"/>
        </w:trPr>
        <w:tc>
          <w:tcPr>
            <w:tcW w:w="4673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Realiza investigaciones de diversos temas y expone de manera oral los resultados.</w:t>
            </w:r>
          </w:p>
        </w:tc>
        <w:tc>
          <w:tcPr>
            <w:tcW w:w="1620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</w:p>
        </w:tc>
        <w:tc>
          <w:tcPr>
            <w:tcW w:w="2098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</w:p>
        </w:tc>
      </w:tr>
      <w:tr w:rsidR="00F118A9" w:rsidTr="00F118A9">
        <w:trPr>
          <w:trHeight w:val="20"/>
        </w:trPr>
        <w:tc>
          <w:tcPr>
            <w:tcW w:w="4673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Practica hábitos alimenticios saludables, de aseo personal y aseo de manera cotidiana. </w:t>
            </w:r>
          </w:p>
        </w:tc>
        <w:tc>
          <w:tcPr>
            <w:tcW w:w="1620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</w:p>
        </w:tc>
        <w:tc>
          <w:tcPr>
            <w:tcW w:w="2098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</w:p>
        </w:tc>
      </w:tr>
      <w:tr w:rsidR="00F118A9" w:rsidTr="00F118A9">
        <w:trPr>
          <w:trHeight w:val="20"/>
        </w:trPr>
        <w:tc>
          <w:tcPr>
            <w:tcW w:w="4673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Resuelve situaciones o problemas a los que se enfrenta.</w:t>
            </w:r>
          </w:p>
        </w:tc>
        <w:tc>
          <w:tcPr>
            <w:tcW w:w="1620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</w:p>
        </w:tc>
        <w:tc>
          <w:tcPr>
            <w:tcW w:w="2098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</w:p>
        </w:tc>
      </w:tr>
      <w:tr w:rsidR="00F118A9" w:rsidTr="00F118A9">
        <w:trPr>
          <w:trHeight w:val="243"/>
        </w:trPr>
        <w:tc>
          <w:tcPr>
            <w:tcW w:w="4673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Participa con iniciativa propia en las actividades que se realizan dentro del aula.  </w:t>
            </w:r>
          </w:p>
        </w:tc>
        <w:tc>
          <w:tcPr>
            <w:tcW w:w="1620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</w:p>
        </w:tc>
        <w:tc>
          <w:tcPr>
            <w:tcW w:w="2098" w:type="dxa"/>
          </w:tcPr>
          <w:p w:rsidR="00F118A9" w:rsidRDefault="00F118A9" w:rsidP="00FF08CD">
            <w:pPr>
              <w:rPr>
                <w:sz w:val="32"/>
                <w:szCs w:val="32"/>
              </w:rPr>
            </w:pPr>
          </w:p>
        </w:tc>
      </w:tr>
    </w:tbl>
    <w:p w:rsidR="009D5B7E" w:rsidRPr="009D774C" w:rsidRDefault="009D5B7E" w:rsidP="00F118A9">
      <w:pPr>
        <w:spacing w:line="360" w:lineRule="auto"/>
        <w:jc w:val="center"/>
        <w:rPr>
          <w:rFonts w:ascii="High Tower Text" w:hAnsi="High Tower Text"/>
          <w:sz w:val="26"/>
          <w:szCs w:val="26"/>
        </w:rPr>
      </w:pPr>
    </w:p>
    <w:sectPr w:rsidR="009D5B7E" w:rsidRPr="009D774C" w:rsidSect="00CF71DC">
      <w:pgSz w:w="16839" w:h="11907" w:orient="landscape" w:code="9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65FA"/>
    <w:multiLevelType w:val="hybridMultilevel"/>
    <w:tmpl w:val="C37E6B36"/>
    <w:lvl w:ilvl="0" w:tplc="2D78E506">
      <w:start w:val="29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C2142"/>
    <w:multiLevelType w:val="hybridMultilevel"/>
    <w:tmpl w:val="7696F766"/>
    <w:lvl w:ilvl="0" w:tplc="DC2C2428">
      <w:start w:val="30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52AA4"/>
    <w:multiLevelType w:val="hybridMultilevel"/>
    <w:tmpl w:val="E4B45884"/>
    <w:lvl w:ilvl="0" w:tplc="AE406F3C">
      <w:start w:val="28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536C8"/>
    <w:multiLevelType w:val="hybridMultilevel"/>
    <w:tmpl w:val="EB50E9E4"/>
    <w:lvl w:ilvl="0" w:tplc="927C2050"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E7"/>
    <w:rsid w:val="000B774F"/>
    <w:rsid w:val="000D4D0A"/>
    <w:rsid w:val="00194FBE"/>
    <w:rsid w:val="001F32B8"/>
    <w:rsid w:val="00212866"/>
    <w:rsid w:val="00464EAD"/>
    <w:rsid w:val="00486A4D"/>
    <w:rsid w:val="004A4386"/>
    <w:rsid w:val="00551572"/>
    <w:rsid w:val="00583ABD"/>
    <w:rsid w:val="0059070C"/>
    <w:rsid w:val="00593119"/>
    <w:rsid w:val="007602BE"/>
    <w:rsid w:val="00760525"/>
    <w:rsid w:val="007F1451"/>
    <w:rsid w:val="008077BA"/>
    <w:rsid w:val="008E3851"/>
    <w:rsid w:val="008F13AA"/>
    <w:rsid w:val="009144FA"/>
    <w:rsid w:val="009152E7"/>
    <w:rsid w:val="00920C69"/>
    <w:rsid w:val="009D5B7E"/>
    <w:rsid w:val="009D6102"/>
    <w:rsid w:val="009D774C"/>
    <w:rsid w:val="009F0AB6"/>
    <w:rsid w:val="00A12622"/>
    <w:rsid w:val="00B5237C"/>
    <w:rsid w:val="00C61229"/>
    <w:rsid w:val="00CF468E"/>
    <w:rsid w:val="00CF71DC"/>
    <w:rsid w:val="00D72350"/>
    <w:rsid w:val="00DE7E55"/>
    <w:rsid w:val="00F118A9"/>
    <w:rsid w:val="00F26BCD"/>
    <w:rsid w:val="00F4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1562C-62D7-4FB3-BE59-31CE2C3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5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2E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6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D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A4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81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2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D444-410F-45DB-98E1-C8AC7C04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2023-09-17T23:06:00Z</cp:lastPrinted>
  <dcterms:created xsi:type="dcterms:W3CDTF">2023-10-02T23:37:00Z</dcterms:created>
  <dcterms:modified xsi:type="dcterms:W3CDTF">2023-10-02T23:49:00Z</dcterms:modified>
</cp:coreProperties>
</file>