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7DE" w:rsidRDefault="001117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41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2273"/>
        <w:gridCol w:w="2498"/>
        <w:gridCol w:w="1911"/>
        <w:gridCol w:w="2073"/>
        <w:gridCol w:w="3108"/>
      </w:tblGrid>
      <w:tr w:rsidR="001117DE">
        <w:trPr>
          <w:trHeight w:val="2111"/>
        </w:trPr>
        <w:tc>
          <w:tcPr>
            <w:tcW w:w="2269" w:type="dxa"/>
          </w:tcPr>
          <w:p w:rsidR="001117DE" w:rsidRDefault="00051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Grupo y Grado</w:t>
            </w:r>
          </w:p>
          <w:p w:rsidR="001117DE" w:rsidRDefault="00051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</w:t>
            </w:r>
          </w:p>
        </w:tc>
        <w:tc>
          <w:tcPr>
            <w:tcW w:w="2273" w:type="dxa"/>
          </w:tcPr>
          <w:p w:rsidR="001117DE" w:rsidRDefault="00051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de la actividad.</w:t>
            </w:r>
          </w:p>
        </w:tc>
        <w:tc>
          <w:tcPr>
            <w:tcW w:w="2498" w:type="dxa"/>
          </w:tcPr>
          <w:p w:rsidR="001117DE" w:rsidRDefault="00051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ayudaron las acciones realizadas con su grupo a mejorar su propio estado emocional.</w:t>
            </w:r>
          </w:p>
        </w:tc>
        <w:tc>
          <w:tcPr>
            <w:tcW w:w="1911" w:type="dxa"/>
          </w:tcPr>
          <w:p w:rsidR="001117DE" w:rsidRDefault="00051C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¿Cómo expresan sus emociones, sus alumnos?</w:t>
            </w:r>
          </w:p>
        </w:tc>
        <w:tc>
          <w:tcPr>
            <w:tcW w:w="2073" w:type="dxa"/>
          </w:tcPr>
          <w:p w:rsidR="001117DE" w:rsidRDefault="00051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 indicadores le permiten reconocer si los estados emocionales de sus estudiantes han mejorado?</w:t>
            </w:r>
          </w:p>
        </w:tc>
        <w:tc>
          <w:tcPr>
            <w:tcW w:w="3108" w:type="dxa"/>
          </w:tcPr>
          <w:p w:rsidR="001117DE" w:rsidRDefault="00051C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 o si se presentó una incidencia.</w:t>
            </w:r>
          </w:p>
        </w:tc>
      </w:tr>
      <w:tr w:rsidR="001117DE">
        <w:trPr>
          <w:trHeight w:val="1423"/>
        </w:trPr>
        <w:tc>
          <w:tcPr>
            <w:tcW w:w="2269" w:type="dxa"/>
          </w:tcPr>
          <w:p w:rsidR="001117DE" w:rsidRDefault="001117DE"/>
          <w:p w:rsidR="001117DE" w:rsidRDefault="00051C85">
            <w:pPr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1º “A”</w:t>
            </w:r>
          </w:p>
        </w:tc>
        <w:tc>
          <w:tcPr>
            <w:tcW w:w="2273" w:type="dxa"/>
          </w:tcPr>
          <w:p w:rsidR="001117DE" w:rsidRDefault="00051C85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Gestión de emociones</w:t>
            </w:r>
          </w:p>
          <w:p w:rsidR="00BC7D62" w:rsidRDefault="00BC7D62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Dictado de cualidades de los alumnos.</w:t>
            </w:r>
          </w:p>
        </w:tc>
        <w:tc>
          <w:tcPr>
            <w:tcW w:w="2498" w:type="dxa"/>
          </w:tcPr>
          <w:p w:rsidR="001117DE" w:rsidRDefault="00BC7D62" w:rsidP="00BC7D62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S</w:t>
            </w:r>
            <w:r w:rsidR="00051C85">
              <w:rPr>
                <w:color w:val="0000FF"/>
              </w:rPr>
              <w:t xml:space="preserve">i, ya que muchas de las ocasiones los alumnos nos enseñan a moderar  nuestras emociones, gracias  a la fortaleza que muestran ante cualquier situación además  de que tenemos que ser </w:t>
            </w:r>
            <w:r>
              <w:rPr>
                <w:color w:val="0000FF"/>
              </w:rPr>
              <w:t>empáticos.</w:t>
            </w:r>
          </w:p>
        </w:tc>
        <w:tc>
          <w:tcPr>
            <w:tcW w:w="1911" w:type="dxa"/>
          </w:tcPr>
          <w:p w:rsidR="001117DE" w:rsidRDefault="00BC7D62" w:rsidP="00BC7D62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L</w:t>
            </w:r>
            <w:r w:rsidR="00051C85">
              <w:rPr>
                <w:color w:val="0000FF"/>
              </w:rPr>
              <w:t>as emociones son expresadas mediante videos,</w:t>
            </w:r>
            <w:r>
              <w:rPr>
                <w:color w:val="0000FF"/>
              </w:rPr>
              <w:t xml:space="preserve"> </w:t>
            </w:r>
            <w:r w:rsidR="00051C85">
              <w:rPr>
                <w:color w:val="0000FF"/>
              </w:rPr>
              <w:t>reconociendo  las cualidades que posee cada uno de ellos y por medio de  pláticas con padres de familia.</w:t>
            </w:r>
          </w:p>
        </w:tc>
        <w:tc>
          <w:tcPr>
            <w:tcW w:w="2073" w:type="dxa"/>
          </w:tcPr>
          <w:p w:rsidR="001117DE" w:rsidRDefault="00BC7D62" w:rsidP="00BC7D62">
            <w:pPr>
              <w:jc w:val="both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M</w:t>
            </w:r>
            <w:r w:rsidR="00051C85">
              <w:rPr>
                <w:color w:val="0000FF"/>
                <w:sz w:val="24"/>
                <w:szCs w:val="24"/>
              </w:rPr>
              <w:t>uestran tranquilidad al realizar las actividades, con una actitud positiva, también las madres de familia muestran compromiso al apoyar a sus hijos,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 w:rsidR="00051C85">
              <w:rPr>
                <w:color w:val="0000FF"/>
                <w:sz w:val="24"/>
                <w:szCs w:val="24"/>
              </w:rPr>
              <w:t>en el desarrollo académico de los niños y niñas.</w:t>
            </w:r>
          </w:p>
        </w:tc>
        <w:tc>
          <w:tcPr>
            <w:tcW w:w="3108" w:type="dxa"/>
          </w:tcPr>
          <w:p w:rsidR="001117DE" w:rsidRDefault="00BC7D62" w:rsidP="00BC7D62">
            <w:pPr>
              <w:jc w:val="both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E</w:t>
            </w:r>
            <w:r w:rsidR="00051C85">
              <w:rPr>
                <w:color w:val="0000FF"/>
                <w:sz w:val="24"/>
                <w:szCs w:val="24"/>
              </w:rPr>
              <w:t xml:space="preserve">xisten alumnos que por la irresponsabilidad de los padres de familia no están cumpliendo, evadiendo con pretextos las actividades que a diario se les proponen justificándose con la falta de celular para lograr la comunicación. </w:t>
            </w:r>
          </w:p>
        </w:tc>
      </w:tr>
      <w:tr w:rsidR="001117DE">
        <w:trPr>
          <w:trHeight w:val="1423"/>
        </w:trPr>
        <w:tc>
          <w:tcPr>
            <w:tcW w:w="2269" w:type="dxa"/>
          </w:tcPr>
          <w:p w:rsidR="001117DE" w:rsidRDefault="00051C85">
            <w:r>
              <w:t xml:space="preserve">2o.   “A”                               </w:t>
            </w:r>
          </w:p>
        </w:tc>
        <w:tc>
          <w:tcPr>
            <w:tcW w:w="2273" w:type="dxa"/>
          </w:tcPr>
          <w:p w:rsidR="001117DE" w:rsidRDefault="00051C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GESTIÓN DE EMOCIONES</w:t>
            </w:r>
          </w:p>
          <w:p w:rsidR="001117DE" w:rsidRDefault="00051C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“SUMAR O RESTAR”</w:t>
            </w:r>
          </w:p>
        </w:tc>
        <w:tc>
          <w:tcPr>
            <w:tcW w:w="2498" w:type="dxa"/>
          </w:tcPr>
          <w:p w:rsidR="001117DE" w:rsidRDefault="00051C85" w:rsidP="004A1787">
            <w:pPr>
              <w:jc w:val="both"/>
            </w:pPr>
            <w:r>
              <w:t xml:space="preserve">Fue de gran ayuda la actividad, debido a que se salía de lo cotidiano, pero a la vez se </w:t>
            </w:r>
            <w:r w:rsidR="004A1787">
              <w:t>trabajó</w:t>
            </w:r>
            <w:r>
              <w:t xml:space="preserve"> con un objetivo</w:t>
            </w:r>
          </w:p>
        </w:tc>
        <w:tc>
          <w:tcPr>
            <w:tcW w:w="1911" w:type="dxa"/>
          </w:tcPr>
          <w:p w:rsidR="001117DE" w:rsidRDefault="00051C85" w:rsidP="004A1787">
            <w:pPr>
              <w:jc w:val="both"/>
            </w:pPr>
            <w:r>
              <w:t>En el video se les puede observar contentos, en familia</w:t>
            </w:r>
            <w:r w:rsidR="004A1787">
              <w:t>.</w:t>
            </w:r>
            <w:r>
              <w:t xml:space="preserve"> </w:t>
            </w:r>
          </w:p>
        </w:tc>
        <w:tc>
          <w:tcPr>
            <w:tcW w:w="2073" w:type="dxa"/>
          </w:tcPr>
          <w:p w:rsidR="001117DE" w:rsidRDefault="00051C85" w:rsidP="004A1787">
            <w:pPr>
              <w:jc w:val="both"/>
            </w:pPr>
            <w:r>
              <w:t xml:space="preserve">Con esta actividad  lúdica la hicieron sin contratiempos, con ayuda de la familia y con el material que tenían a su alcance, se trató de inmiscuir a la familia para que se olvidaran un poco </w:t>
            </w:r>
            <w:r>
              <w:lastRenderedPageBreak/>
              <w:t xml:space="preserve">del </w:t>
            </w:r>
            <w:r w:rsidR="004A1787">
              <w:t>estrés</w:t>
            </w:r>
            <w:r>
              <w:t xml:space="preserve"> por el que </w:t>
            </w:r>
            <w:r w:rsidR="004A1787">
              <w:t>están</w:t>
            </w:r>
            <w:r>
              <w:t xml:space="preserve"> pasando debido a la pandemia.</w:t>
            </w:r>
          </w:p>
        </w:tc>
        <w:tc>
          <w:tcPr>
            <w:tcW w:w="3108" w:type="dxa"/>
          </w:tcPr>
          <w:p w:rsidR="001117DE" w:rsidRDefault="00051C85" w:rsidP="004A1787">
            <w:pPr>
              <w:jc w:val="both"/>
            </w:pPr>
            <w:r>
              <w:lastRenderedPageBreak/>
              <w:t>Los niños que lo hicieron no presentaron incidencias, creo que la incidencia fue que siempre son los mismos niños los que están al pendiente por realizar las actividades.</w:t>
            </w:r>
          </w:p>
          <w:p w:rsidR="001117DE" w:rsidRDefault="001117DE" w:rsidP="004A1787">
            <w:pPr>
              <w:jc w:val="both"/>
            </w:pPr>
          </w:p>
          <w:p w:rsidR="001117DE" w:rsidRDefault="001117DE" w:rsidP="004A1787">
            <w:pPr>
              <w:jc w:val="both"/>
            </w:pPr>
          </w:p>
          <w:p w:rsidR="001117DE" w:rsidRDefault="001117DE" w:rsidP="004A1787">
            <w:pPr>
              <w:jc w:val="both"/>
            </w:pPr>
          </w:p>
          <w:p w:rsidR="001117DE" w:rsidRDefault="001117DE" w:rsidP="004A1787">
            <w:pPr>
              <w:jc w:val="both"/>
            </w:pPr>
          </w:p>
          <w:p w:rsidR="001117DE" w:rsidRDefault="001117DE" w:rsidP="004A1787">
            <w:pPr>
              <w:jc w:val="both"/>
            </w:pPr>
          </w:p>
          <w:p w:rsidR="001117DE" w:rsidRDefault="001117DE" w:rsidP="004A1787">
            <w:pPr>
              <w:jc w:val="both"/>
            </w:pPr>
          </w:p>
          <w:p w:rsidR="001117DE" w:rsidRDefault="001117DE" w:rsidP="004A1787">
            <w:pPr>
              <w:jc w:val="both"/>
            </w:pPr>
          </w:p>
        </w:tc>
      </w:tr>
      <w:tr w:rsidR="001117DE">
        <w:trPr>
          <w:trHeight w:val="1423"/>
        </w:trPr>
        <w:tc>
          <w:tcPr>
            <w:tcW w:w="2269" w:type="dxa"/>
          </w:tcPr>
          <w:p w:rsidR="001117DE" w:rsidRDefault="00051C85">
            <w:r>
              <w:lastRenderedPageBreak/>
              <w:t xml:space="preserve">               </w:t>
            </w:r>
          </w:p>
          <w:p w:rsidR="001117DE" w:rsidRDefault="00051C85">
            <w:r>
              <w:t xml:space="preserve">            </w:t>
            </w:r>
          </w:p>
          <w:p w:rsidR="001117DE" w:rsidRDefault="00051C85">
            <w:r>
              <w:t xml:space="preserve">               </w:t>
            </w:r>
          </w:p>
          <w:p w:rsidR="001117DE" w:rsidRDefault="001117DE"/>
          <w:p w:rsidR="001117DE" w:rsidRDefault="001117DE"/>
          <w:p w:rsidR="001117DE" w:rsidRDefault="001117DE"/>
          <w:p w:rsidR="001117DE" w:rsidRDefault="00051C85">
            <w:r>
              <w:t xml:space="preserve">      2do “B”</w:t>
            </w:r>
          </w:p>
          <w:p w:rsidR="001117DE" w:rsidRDefault="001117DE"/>
          <w:p w:rsidR="001117DE" w:rsidRDefault="001117DE"/>
        </w:tc>
        <w:tc>
          <w:tcPr>
            <w:tcW w:w="2273" w:type="dxa"/>
          </w:tcPr>
          <w:p w:rsidR="001117DE" w:rsidRDefault="001117DE"/>
          <w:p w:rsidR="001117DE" w:rsidRDefault="001117DE"/>
          <w:p w:rsidR="001117DE" w:rsidRDefault="001117DE"/>
          <w:p w:rsidR="001117DE" w:rsidRDefault="001117DE"/>
          <w:p w:rsidR="001117DE" w:rsidRDefault="00051C85">
            <w:r>
              <w:t>Gestión de emociones</w:t>
            </w:r>
          </w:p>
          <w:p w:rsidR="001117DE" w:rsidRDefault="00051C85">
            <w:r>
              <w:t xml:space="preserve">  </w:t>
            </w:r>
          </w:p>
          <w:p w:rsidR="001117DE" w:rsidRDefault="00051C85">
            <w:r>
              <w:t xml:space="preserve">   MEMORAMA DE          </w:t>
            </w:r>
          </w:p>
          <w:p w:rsidR="001117DE" w:rsidRDefault="00051C85">
            <w:r>
              <w:t xml:space="preserve">      EMOCIONES</w:t>
            </w:r>
          </w:p>
        </w:tc>
        <w:tc>
          <w:tcPr>
            <w:tcW w:w="2498" w:type="dxa"/>
          </w:tcPr>
          <w:p w:rsidR="001117DE" w:rsidRDefault="00051C85" w:rsidP="004A1787">
            <w:pPr>
              <w:jc w:val="both"/>
            </w:pPr>
            <w:r>
              <w:t xml:space="preserve">Fue muy emocionante observar la actividad de mis alumnos donde estaban conviviendo al lado de sus familiares y así mismo expresando por medio de las cartas del </w:t>
            </w:r>
            <w:proofErr w:type="spellStart"/>
            <w:r>
              <w:t>memorama</w:t>
            </w:r>
            <w:proofErr w:type="spellEnd"/>
            <w:r>
              <w:t xml:space="preserve"> algunos gestos y caras de emociones que los niños sienten pero que a veces no pueden definir.</w:t>
            </w:r>
          </w:p>
        </w:tc>
        <w:tc>
          <w:tcPr>
            <w:tcW w:w="1911" w:type="dxa"/>
          </w:tcPr>
          <w:p w:rsidR="001117DE" w:rsidRDefault="00051C85" w:rsidP="004A1787">
            <w:pPr>
              <w:jc w:val="both"/>
            </w:pPr>
            <w:r>
              <w:t xml:space="preserve">Aunque es un poco difícil palpar las emociones de los alumnos por medio de fotos o videos, se pueden percibir las sonrisas y actitudes positivas al convivir con sus familiares por medio de un juego. </w:t>
            </w:r>
          </w:p>
        </w:tc>
        <w:tc>
          <w:tcPr>
            <w:tcW w:w="2073" w:type="dxa"/>
          </w:tcPr>
          <w:p w:rsidR="001117DE" w:rsidRDefault="00051C85" w:rsidP="004A1787">
            <w:pPr>
              <w:jc w:val="both"/>
            </w:pPr>
            <w:r>
              <w:t>Como ya lo mencioné en el indicador anterior no es tan fácil reconocer si los estados emocionales han mejorado, pero en esta actividad se manifiestan algunas emociones a través de sus caras alegres y su participación en el juego al poder interactuar con las personas que los rodean.</w:t>
            </w:r>
          </w:p>
        </w:tc>
        <w:tc>
          <w:tcPr>
            <w:tcW w:w="3108" w:type="dxa"/>
          </w:tcPr>
          <w:p w:rsidR="001117DE" w:rsidRDefault="00051C85" w:rsidP="004A1787">
            <w:pPr>
              <w:jc w:val="both"/>
            </w:pPr>
            <w:r>
              <w:t xml:space="preserve">Aunque esta actividad era diferente a las realizadas  a diario, hubo varios alumnos que  no la hicieron porque siempre hay pretexto de algunos padres para no apoyar a sus hijos. Y se perdieron de pasar un buen momento con una actividad lúdica divertida. </w:t>
            </w:r>
          </w:p>
        </w:tc>
      </w:tr>
      <w:tr w:rsidR="001117DE">
        <w:trPr>
          <w:trHeight w:val="1423"/>
        </w:trPr>
        <w:tc>
          <w:tcPr>
            <w:tcW w:w="2269" w:type="dxa"/>
          </w:tcPr>
          <w:p w:rsidR="001117DE" w:rsidRDefault="00051C85">
            <w:r>
              <w:t xml:space="preserve">3° A </w:t>
            </w:r>
          </w:p>
        </w:tc>
        <w:tc>
          <w:tcPr>
            <w:tcW w:w="2273" w:type="dxa"/>
          </w:tcPr>
          <w:p w:rsidR="001117DE" w:rsidRDefault="00051C85">
            <w:r>
              <w:t>Gestión de emociones</w:t>
            </w:r>
          </w:p>
          <w:p w:rsidR="001117DE" w:rsidRDefault="00051C85">
            <w:r>
              <w:t xml:space="preserve">pintando un </w:t>
            </w:r>
            <w:r w:rsidR="004A1787">
              <w:t>día</w:t>
            </w:r>
            <w:r>
              <w:t xml:space="preserve"> en mi vida </w:t>
            </w:r>
          </w:p>
        </w:tc>
        <w:tc>
          <w:tcPr>
            <w:tcW w:w="2498" w:type="dxa"/>
          </w:tcPr>
          <w:p w:rsidR="001117DE" w:rsidRDefault="00051C85" w:rsidP="004A1787">
            <w:pPr>
              <w:jc w:val="both"/>
            </w:pPr>
            <w:r>
              <w:t xml:space="preserve">Fueron actividades que les agradaron a  los alumnos desde escribir como es un día normal en su vida, después realizando un video corto </w:t>
            </w:r>
            <w:r w:rsidR="004A1787">
              <w:t>describiéndolo</w:t>
            </w:r>
            <w:r>
              <w:t xml:space="preserve"> y para terminar un dibujo o pintura de su momento favorito durante el </w:t>
            </w:r>
            <w:r w:rsidR="004A1787">
              <w:t>día</w:t>
            </w:r>
            <w:r>
              <w:t xml:space="preserve">.  </w:t>
            </w:r>
          </w:p>
        </w:tc>
        <w:tc>
          <w:tcPr>
            <w:tcW w:w="1911" w:type="dxa"/>
          </w:tcPr>
          <w:p w:rsidR="001117DE" w:rsidRDefault="00051C85" w:rsidP="004A1787">
            <w:pPr>
              <w:jc w:val="both"/>
            </w:pPr>
            <w:r>
              <w:t>Durante el video es fácil identificar a través de sus expresiones sus emociones.</w:t>
            </w:r>
          </w:p>
        </w:tc>
        <w:tc>
          <w:tcPr>
            <w:tcW w:w="2073" w:type="dxa"/>
          </w:tcPr>
          <w:p w:rsidR="001117DE" w:rsidRDefault="004A1787" w:rsidP="004A1787">
            <w:pPr>
              <w:jc w:val="both"/>
            </w:pPr>
            <w:r>
              <w:t>A</w:t>
            </w:r>
            <w:r w:rsidR="00051C85">
              <w:t xml:space="preserve"> través de algunos comentarios de las mamas, que me dicen que </w:t>
            </w:r>
            <w:r>
              <w:t>están</w:t>
            </w:r>
            <w:r w:rsidR="00051C85">
              <w:t xml:space="preserve"> </w:t>
            </w:r>
            <w:r>
              <w:t>más</w:t>
            </w:r>
            <w:r w:rsidR="00051C85">
              <w:t xml:space="preserve"> tranquilos.</w:t>
            </w:r>
          </w:p>
        </w:tc>
        <w:tc>
          <w:tcPr>
            <w:tcW w:w="3108" w:type="dxa"/>
          </w:tcPr>
          <w:p w:rsidR="001117DE" w:rsidRDefault="00051C85" w:rsidP="004A1787">
            <w:pPr>
              <w:jc w:val="both"/>
            </w:pPr>
            <w:r>
              <w:t xml:space="preserve">No </w:t>
            </w:r>
            <w:r w:rsidR="004A1787">
              <w:t>sé</w:t>
            </w:r>
            <w:r>
              <w:t xml:space="preserve"> a presentado ninguna incidencia, algunos comentarios es que les </w:t>
            </w:r>
            <w:r w:rsidR="004A1787">
              <w:t>gusta</w:t>
            </w:r>
            <w:r>
              <w:t xml:space="preserve"> </w:t>
            </w:r>
            <w:r w:rsidR="004A1787">
              <w:t>están</w:t>
            </w:r>
            <w:r>
              <w:t xml:space="preserve"> actividades que no conllevan </w:t>
            </w:r>
            <w:r w:rsidR="004A1787">
              <w:t>trabajar</w:t>
            </w:r>
            <w:r>
              <w:t xml:space="preserve"> el libro y el cuaderno.</w:t>
            </w:r>
          </w:p>
        </w:tc>
      </w:tr>
      <w:tr w:rsidR="001117DE">
        <w:trPr>
          <w:trHeight w:val="1423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7DE" w:rsidRDefault="00051C85">
            <w:pPr>
              <w:spacing w:before="240" w:after="240"/>
            </w:pPr>
            <w:r>
              <w:lastRenderedPageBreak/>
              <w:t>4º.</w:t>
            </w:r>
          </w:p>
        </w:tc>
        <w:tc>
          <w:tcPr>
            <w:tcW w:w="2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7DE" w:rsidRDefault="00051C85">
            <w:pPr>
              <w:spacing w:before="240" w:after="240"/>
            </w:pPr>
            <w:r>
              <w:t>TIEMPO EN FAMILIA.</w:t>
            </w:r>
          </w:p>
        </w:tc>
        <w:tc>
          <w:tcPr>
            <w:tcW w:w="2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7DE" w:rsidRDefault="00051C85">
            <w:pPr>
              <w:spacing w:before="240" w:after="240"/>
            </w:pPr>
            <w:r>
              <w:t>Si, la actividad promueve el darse tiempo padres y alumnos a realizar actividades que cotidianamente no realizan por la rutina del hogar o el desinterés que sin darse cuenta existe en sus hogares.</w:t>
            </w:r>
          </w:p>
        </w:tc>
        <w:tc>
          <w:tcPr>
            <w:tcW w:w="1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7DE" w:rsidRDefault="00051C85">
            <w:pPr>
              <w:spacing w:before="240" w:after="240"/>
            </w:pPr>
            <w:r>
              <w:t>Por las fotografías que enviaron de la actividad o por los audios al finalizar una semana de trabajo expresan lo que sienten.</w:t>
            </w:r>
          </w:p>
        </w:tc>
        <w:tc>
          <w:tcPr>
            <w:tcW w:w="2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7DE" w:rsidRDefault="00051C85">
            <w:pPr>
              <w:spacing w:before="240" w:after="240"/>
            </w:pPr>
            <w:r>
              <w:t xml:space="preserve">No existe un indicador específico para reconocerlo, sin embargo en comentarios o audios es como se puede reconocer.  </w:t>
            </w:r>
          </w:p>
        </w:tc>
        <w:tc>
          <w:tcPr>
            <w:tcW w:w="3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7DE" w:rsidRDefault="00051C85">
            <w:pPr>
              <w:spacing w:before="240" w:after="240"/>
            </w:pPr>
            <w:r>
              <w:t>La mayoría del grupo cumplió con la actividad, sin embargo existen familias que no le dieron la importancia por su dinámica familiar.</w:t>
            </w:r>
          </w:p>
        </w:tc>
      </w:tr>
      <w:tr w:rsidR="001117DE">
        <w:trPr>
          <w:trHeight w:val="1423"/>
        </w:trPr>
        <w:tc>
          <w:tcPr>
            <w:tcW w:w="2269" w:type="dxa"/>
          </w:tcPr>
          <w:p w:rsidR="001117DE" w:rsidRDefault="00051C85">
            <w:r>
              <w:t>5º “A”</w:t>
            </w:r>
          </w:p>
        </w:tc>
        <w:tc>
          <w:tcPr>
            <w:tcW w:w="2273" w:type="dxa"/>
          </w:tcPr>
          <w:p w:rsidR="001117DE" w:rsidRDefault="001117DE"/>
        </w:tc>
        <w:tc>
          <w:tcPr>
            <w:tcW w:w="2498" w:type="dxa"/>
          </w:tcPr>
          <w:p w:rsidR="001117DE" w:rsidRDefault="005D0124" w:rsidP="005D012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 w:rsidR="00051C85">
              <w:rPr>
                <w:rFonts w:ascii="Arial" w:eastAsia="Arial" w:hAnsi="Arial" w:cs="Arial"/>
              </w:rPr>
              <w:t xml:space="preserve">i, ya que la actividad promueve el relacionarse con sus familiares, mediante ella se promueve la toma de decisiones, de acuerdo a cómo se sienten, gustos o intereses que tienen en común. </w:t>
            </w:r>
          </w:p>
        </w:tc>
        <w:tc>
          <w:tcPr>
            <w:tcW w:w="1911" w:type="dxa"/>
          </w:tcPr>
          <w:p w:rsidR="001117DE" w:rsidRDefault="00051C85" w:rsidP="005D0124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expresan mediante la toma de decisiones acorde a sus intereses, estados de ánimo, esto se pueden observar en la evidencias recabadas de la actividades, fotos y videos.</w:t>
            </w:r>
          </w:p>
          <w:p w:rsidR="001117DE" w:rsidRDefault="001117DE" w:rsidP="005D0124">
            <w:pPr>
              <w:jc w:val="both"/>
            </w:pPr>
          </w:p>
        </w:tc>
        <w:tc>
          <w:tcPr>
            <w:tcW w:w="2073" w:type="dxa"/>
          </w:tcPr>
          <w:p w:rsidR="001117DE" w:rsidRDefault="00051C85" w:rsidP="005D0124">
            <w:pPr>
              <w:spacing w:before="240" w:after="240"/>
              <w:jc w:val="both"/>
            </w:pPr>
            <w:r>
              <w:rPr>
                <w:rFonts w:ascii="Arial" w:eastAsia="Arial" w:hAnsi="Arial" w:cs="Arial"/>
              </w:rPr>
              <w:t>La actitud positiva, tanto de alumnos como de sus familiares al trabajar juntos, así como también la buena convivencia que se observa en los resultados del ejercicio</w:t>
            </w:r>
            <w:r>
              <w:t xml:space="preserve">. </w:t>
            </w:r>
          </w:p>
          <w:p w:rsidR="001117DE" w:rsidRDefault="001117DE" w:rsidP="005D0124">
            <w:pPr>
              <w:jc w:val="both"/>
            </w:pPr>
          </w:p>
        </w:tc>
        <w:tc>
          <w:tcPr>
            <w:tcW w:w="3108" w:type="dxa"/>
          </w:tcPr>
          <w:p w:rsidR="001117DE" w:rsidRDefault="00051C85" w:rsidP="005D0124">
            <w:pPr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la</w:t>
            </w:r>
            <w:proofErr w:type="gramEnd"/>
            <w:r>
              <w:rPr>
                <w:rFonts w:ascii="Arial" w:eastAsia="Arial" w:hAnsi="Arial" w:cs="Arial"/>
              </w:rPr>
              <w:t xml:space="preserve"> falta de </w:t>
            </w:r>
            <w:r w:rsidR="005D0124">
              <w:rPr>
                <w:rFonts w:ascii="Arial" w:eastAsia="Arial" w:hAnsi="Arial" w:cs="Arial"/>
              </w:rPr>
              <w:t>interés</w:t>
            </w:r>
            <w:r>
              <w:rPr>
                <w:rFonts w:ascii="Arial" w:eastAsia="Arial" w:hAnsi="Arial" w:cs="Arial"/>
              </w:rPr>
              <w:t xml:space="preserve"> por trabajar tanto de padres como alumnos hacia la actividad propuesta (una pequeña parte del grupo), aun cuando estas solo demanda pasar un buen momento entre alumnos y familiares</w:t>
            </w:r>
            <w:r w:rsidR="005D0124">
              <w:rPr>
                <w:rFonts w:ascii="Arial" w:eastAsia="Arial" w:hAnsi="Arial" w:cs="Arial"/>
              </w:rPr>
              <w:t>.</w:t>
            </w:r>
          </w:p>
        </w:tc>
      </w:tr>
      <w:tr w:rsidR="003A4BA1">
        <w:trPr>
          <w:trHeight w:val="1423"/>
        </w:trPr>
        <w:tc>
          <w:tcPr>
            <w:tcW w:w="2269" w:type="dxa"/>
          </w:tcPr>
          <w:p w:rsidR="003A4BA1" w:rsidRPr="00572ABC" w:rsidRDefault="003A4BA1" w:rsidP="003A4BA1">
            <w:pPr>
              <w:rPr>
                <w:rFonts w:ascii="Arial Nova" w:hAnsi="Arial Nova"/>
              </w:rPr>
            </w:pPr>
            <w:r w:rsidRPr="00572ABC">
              <w:rPr>
                <w:rFonts w:ascii="Arial Nova" w:hAnsi="Arial Nova"/>
              </w:rPr>
              <w:t>5 “B”</w:t>
            </w:r>
          </w:p>
        </w:tc>
        <w:tc>
          <w:tcPr>
            <w:tcW w:w="2273" w:type="dxa"/>
          </w:tcPr>
          <w:p w:rsidR="003A4BA1" w:rsidRPr="00572ABC" w:rsidRDefault="003A4BA1" w:rsidP="001E1E96">
            <w:pPr>
              <w:jc w:val="both"/>
              <w:rPr>
                <w:rFonts w:ascii="Arial Nova" w:hAnsi="Arial Nova"/>
              </w:rPr>
            </w:pPr>
            <w:r w:rsidRPr="00572ABC">
              <w:rPr>
                <w:rFonts w:ascii="Arial Nova" w:hAnsi="Arial Nova"/>
              </w:rPr>
              <w:t xml:space="preserve"> “</w:t>
            </w:r>
            <w:proofErr w:type="spellStart"/>
            <w:r w:rsidRPr="00572ABC">
              <w:rPr>
                <w:rFonts w:ascii="Arial Nova" w:hAnsi="Arial Nova"/>
              </w:rPr>
              <w:t>Resiliencia</w:t>
            </w:r>
            <w:proofErr w:type="spellEnd"/>
            <w:r w:rsidRPr="00572ABC">
              <w:rPr>
                <w:rFonts w:ascii="Arial Nova" w:hAnsi="Arial Nova"/>
              </w:rPr>
              <w:t>”</w:t>
            </w:r>
          </w:p>
          <w:p w:rsidR="003A4BA1" w:rsidRPr="00572ABC" w:rsidRDefault="003A4BA1" w:rsidP="001E1E96">
            <w:pPr>
              <w:jc w:val="both"/>
              <w:rPr>
                <w:rFonts w:ascii="Arial Nova" w:hAnsi="Arial Nova"/>
              </w:rPr>
            </w:pPr>
            <w:r w:rsidRPr="00572ABC">
              <w:rPr>
                <w:rFonts w:ascii="Arial Nova" w:hAnsi="Arial Nova"/>
              </w:rPr>
              <w:t>Mis emociones y la casita de las emociones</w:t>
            </w:r>
            <w:r w:rsidR="001E1E96">
              <w:rPr>
                <w:rFonts w:ascii="Arial Nova" w:hAnsi="Arial Nova"/>
              </w:rPr>
              <w:t>.</w:t>
            </w:r>
            <w:r w:rsidRPr="00572ABC">
              <w:rPr>
                <w:rFonts w:ascii="Arial Nova" w:hAnsi="Arial Nova"/>
              </w:rPr>
              <w:t xml:space="preserve"> </w:t>
            </w:r>
          </w:p>
        </w:tc>
        <w:tc>
          <w:tcPr>
            <w:tcW w:w="2498" w:type="dxa"/>
          </w:tcPr>
          <w:p w:rsidR="003A4BA1" w:rsidRPr="00572ABC" w:rsidRDefault="003A4BA1" w:rsidP="001E1E96">
            <w:pPr>
              <w:jc w:val="both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Me  ayudaron </w:t>
            </w:r>
            <w:r w:rsidRPr="00572ABC">
              <w:rPr>
                <w:rFonts w:ascii="Arial Nova" w:hAnsi="Arial Nova"/>
              </w:rPr>
              <w:t>para seguir adelante  con mi trabajo</w:t>
            </w:r>
            <w:r>
              <w:rPr>
                <w:rFonts w:ascii="Arial Nova" w:hAnsi="Arial Nova"/>
              </w:rPr>
              <w:t xml:space="preserve">, </w:t>
            </w:r>
            <w:r w:rsidR="001E1E96">
              <w:rPr>
                <w:rFonts w:ascii="Arial Nova" w:hAnsi="Arial Nova"/>
              </w:rPr>
              <w:t>motivándome,</w:t>
            </w:r>
            <w:r>
              <w:rPr>
                <w:rFonts w:ascii="Arial Nova" w:hAnsi="Arial Nova"/>
              </w:rPr>
              <w:t xml:space="preserve">  a sentir </w:t>
            </w:r>
            <w:r w:rsidR="001E1E96">
              <w:rPr>
                <w:rFonts w:ascii="Arial Nova" w:hAnsi="Arial Nova"/>
              </w:rPr>
              <w:t>más</w:t>
            </w:r>
            <w:r>
              <w:rPr>
                <w:rFonts w:ascii="Arial Nova" w:hAnsi="Arial Nova"/>
              </w:rPr>
              <w:t xml:space="preserve"> confianza en </w:t>
            </w:r>
            <w:r w:rsidR="001E1E96">
              <w:rPr>
                <w:rFonts w:ascii="Arial Nova" w:hAnsi="Arial Nova"/>
              </w:rPr>
              <w:t>sí</w:t>
            </w:r>
            <w:r>
              <w:rPr>
                <w:rFonts w:ascii="Arial Nova" w:hAnsi="Arial Nova"/>
              </w:rPr>
              <w:t xml:space="preserve"> misma. </w:t>
            </w:r>
          </w:p>
        </w:tc>
        <w:tc>
          <w:tcPr>
            <w:tcW w:w="1911" w:type="dxa"/>
          </w:tcPr>
          <w:p w:rsidR="003A4BA1" w:rsidRPr="00572ABC" w:rsidRDefault="003A4BA1" w:rsidP="001E1E96">
            <w:pPr>
              <w:jc w:val="both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</w:t>
            </w:r>
            <w:r w:rsidRPr="0092690D">
              <w:rPr>
                <w:rFonts w:ascii="Arial Nova" w:hAnsi="Arial Nova"/>
              </w:rPr>
              <w:t xml:space="preserve">l afrontar </w:t>
            </w:r>
            <w:r>
              <w:rPr>
                <w:rFonts w:ascii="Arial Nova" w:hAnsi="Arial Nova"/>
              </w:rPr>
              <w:t>sus</w:t>
            </w:r>
            <w:r w:rsidRPr="0092690D">
              <w:rPr>
                <w:rFonts w:ascii="Arial Nova" w:hAnsi="Arial Nova"/>
              </w:rPr>
              <w:t xml:space="preserve"> problema</w:t>
            </w:r>
            <w:r>
              <w:rPr>
                <w:rFonts w:ascii="Arial Nova" w:hAnsi="Arial Nova"/>
              </w:rPr>
              <w:t>s</w:t>
            </w:r>
            <w:r w:rsidRPr="0092690D">
              <w:rPr>
                <w:rFonts w:ascii="Arial Nova" w:hAnsi="Arial Nova"/>
              </w:rPr>
              <w:t xml:space="preserve"> les ayuda a comprender mejor sus sentimientos,</w:t>
            </w:r>
            <w:r w:rsidRPr="0092690D">
              <w:t xml:space="preserve"> </w:t>
            </w:r>
            <w:r>
              <w:rPr>
                <w:rFonts w:ascii="Arial Nova" w:hAnsi="Arial Nova"/>
              </w:rPr>
              <w:t xml:space="preserve">No todos se abren,  </w:t>
            </w:r>
            <w:r>
              <w:rPr>
                <w:rFonts w:ascii="Arial Nova" w:hAnsi="Arial Nova"/>
              </w:rPr>
              <w:lastRenderedPageBreak/>
              <w:t xml:space="preserve">algunos son reservados y no expresan sus sentimientos. </w:t>
            </w:r>
          </w:p>
        </w:tc>
        <w:tc>
          <w:tcPr>
            <w:tcW w:w="2073" w:type="dxa"/>
          </w:tcPr>
          <w:p w:rsidR="003A4BA1" w:rsidRDefault="003A4BA1" w:rsidP="001E1E96">
            <w:pPr>
              <w:jc w:val="both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lastRenderedPageBreak/>
              <w:t xml:space="preserve">No he utilizado ninguno. </w:t>
            </w:r>
          </w:p>
          <w:p w:rsidR="003A4BA1" w:rsidRPr="00572ABC" w:rsidRDefault="003A4BA1" w:rsidP="001E1E96">
            <w:pPr>
              <w:jc w:val="both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En veces le pregunto  </w:t>
            </w:r>
            <w:r w:rsidR="001E1E96">
              <w:rPr>
                <w:rFonts w:ascii="Arial Nova" w:hAnsi="Arial Nova"/>
              </w:rPr>
              <w:t>cómo</w:t>
            </w:r>
            <w:r>
              <w:rPr>
                <w:rFonts w:ascii="Arial Nova" w:hAnsi="Arial Nova"/>
              </w:rPr>
              <w:t xml:space="preserve"> se han sentido. </w:t>
            </w:r>
          </w:p>
        </w:tc>
        <w:tc>
          <w:tcPr>
            <w:tcW w:w="3108" w:type="dxa"/>
          </w:tcPr>
          <w:p w:rsidR="003A4BA1" w:rsidRDefault="003A4BA1" w:rsidP="001E1E96">
            <w:pPr>
              <w:jc w:val="both"/>
              <w:rPr>
                <w:rFonts w:ascii="Arial Nova" w:hAnsi="Arial Nova"/>
              </w:rPr>
            </w:pPr>
            <w:r w:rsidRPr="00572ABC">
              <w:rPr>
                <w:rFonts w:ascii="Arial Nova" w:hAnsi="Arial Nova"/>
              </w:rPr>
              <w:t xml:space="preserve">Algunos tuvieron </w:t>
            </w:r>
            <w:r w:rsidR="001E1E96" w:rsidRPr="00572ABC">
              <w:rPr>
                <w:rFonts w:ascii="Arial Nova" w:hAnsi="Arial Nova"/>
              </w:rPr>
              <w:t>pérdidas</w:t>
            </w:r>
            <w:r w:rsidRPr="00572ABC">
              <w:rPr>
                <w:rFonts w:ascii="Arial Nova" w:hAnsi="Arial Nova"/>
              </w:rPr>
              <w:t xml:space="preserve"> familiares y no realizaron la actividad. </w:t>
            </w:r>
          </w:p>
          <w:p w:rsidR="003A4BA1" w:rsidRPr="00572ABC" w:rsidRDefault="003A4BA1" w:rsidP="001E1E96">
            <w:pPr>
              <w:jc w:val="both"/>
              <w:rPr>
                <w:rFonts w:ascii="Arial Nova" w:hAnsi="Arial Nova"/>
              </w:rPr>
            </w:pPr>
          </w:p>
        </w:tc>
      </w:tr>
      <w:tr w:rsidR="003A4BA1">
        <w:trPr>
          <w:trHeight w:val="1423"/>
        </w:trPr>
        <w:tc>
          <w:tcPr>
            <w:tcW w:w="2269" w:type="dxa"/>
          </w:tcPr>
          <w:p w:rsidR="003A4BA1" w:rsidRDefault="003A4BA1" w:rsidP="003A4BA1">
            <w:r>
              <w:lastRenderedPageBreak/>
              <w:t>6:A</w:t>
            </w:r>
          </w:p>
        </w:tc>
        <w:tc>
          <w:tcPr>
            <w:tcW w:w="2273" w:type="dxa"/>
          </w:tcPr>
          <w:p w:rsidR="003A4BA1" w:rsidRDefault="003A4BA1" w:rsidP="003A4BA1">
            <w:r>
              <w:t>“Receta en Familia”</w:t>
            </w:r>
          </w:p>
        </w:tc>
        <w:tc>
          <w:tcPr>
            <w:tcW w:w="2498" w:type="dxa"/>
          </w:tcPr>
          <w:p w:rsidR="003A4BA1" w:rsidRDefault="003A4BA1" w:rsidP="001E1E96">
            <w:pPr>
              <w:jc w:val="both"/>
            </w:pPr>
            <w:proofErr w:type="spellStart"/>
            <w:r>
              <w:t>Si</w:t>
            </w:r>
            <w:proofErr w:type="spellEnd"/>
            <w:r>
              <w:t>, porque al involucrar a las familias, se fortalece la comunicación  y el trabajo en equipo.</w:t>
            </w:r>
          </w:p>
        </w:tc>
        <w:tc>
          <w:tcPr>
            <w:tcW w:w="1911" w:type="dxa"/>
          </w:tcPr>
          <w:p w:rsidR="003A4BA1" w:rsidRDefault="003A4BA1" w:rsidP="001E1E96">
            <w:pPr>
              <w:jc w:val="both"/>
            </w:pPr>
            <w:r>
              <w:t>Cuando platican o expresan alguna situación por mensaje.</w:t>
            </w:r>
          </w:p>
        </w:tc>
        <w:tc>
          <w:tcPr>
            <w:tcW w:w="2073" w:type="dxa"/>
          </w:tcPr>
          <w:p w:rsidR="003A4BA1" w:rsidRDefault="003A4BA1" w:rsidP="001E1E96">
            <w:pPr>
              <w:jc w:val="both"/>
            </w:pPr>
            <w:r>
              <w:t>Es complicado al trabajar a distancia, sin embargo algunas madres de familia comentan sobre la situación emocional de sus hijos.</w:t>
            </w:r>
          </w:p>
        </w:tc>
        <w:tc>
          <w:tcPr>
            <w:tcW w:w="3108" w:type="dxa"/>
          </w:tcPr>
          <w:p w:rsidR="003A4BA1" w:rsidRDefault="003A4BA1" w:rsidP="001E1E96">
            <w:pPr>
              <w:jc w:val="both"/>
            </w:pPr>
            <w:r>
              <w:t>La actividad fortalece el trabajo en familia.</w:t>
            </w:r>
            <w:bookmarkStart w:id="0" w:name="_GoBack"/>
            <w:bookmarkEnd w:id="0"/>
          </w:p>
        </w:tc>
      </w:tr>
    </w:tbl>
    <w:p w:rsidR="001117DE" w:rsidRDefault="00051C85">
      <w:pPr>
        <w:jc w:val="center"/>
        <w:rPr>
          <w:b/>
        </w:rPr>
      </w:pPr>
      <w:bookmarkStart w:id="1" w:name="_heading=h.gjdgxs" w:colFirst="0" w:colLast="0"/>
      <w:bookmarkEnd w:id="1"/>
      <w:r>
        <w:rPr>
          <w:b/>
        </w:rPr>
        <w:t xml:space="preserve">Actividad de Gestión de Emociones por </w:t>
      </w:r>
      <w:r>
        <w:rPr>
          <w:b/>
          <w:u w:val="single"/>
        </w:rPr>
        <w:t xml:space="preserve">grupo </w:t>
      </w:r>
      <w:r>
        <w:rPr>
          <w:b/>
        </w:rPr>
        <w:t>Trabajada en el mes de Abril</w:t>
      </w:r>
    </w:p>
    <w:sectPr w:rsidR="001117DE">
      <w:pgSz w:w="1584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DE"/>
    <w:rsid w:val="00051C85"/>
    <w:rsid w:val="001117DE"/>
    <w:rsid w:val="001E1E96"/>
    <w:rsid w:val="003A4BA1"/>
    <w:rsid w:val="004A1787"/>
    <w:rsid w:val="005D0124"/>
    <w:rsid w:val="00846FA9"/>
    <w:rsid w:val="00BC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07BFA9-50D4-49B6-A7EF-CAF8AAEA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570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Lks1qjvIrAB759IxmZitwLVA2Q==">AMUW2mVEw9jTb17kOtjfWRnuQncBatlCitRBzCMI67rAsAD6ErQWuZ0kx5KeICvJjmn91Em6iwGEK8zFommQkHxqIZSeJ1NOwQVYukmWaAmI3aC95XMN/vjtf4mkuv1fhI/wSWo46iSV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892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yarel Rocha Corral</dc:creator>
  <cp:lastModifiedBy>yarel Rocha Corral</cp:lastModifiedBy>
  <cp:revision>3</cp:revision>
  <dcterms:created xsi:type="dcterms:W3CDTF">2021-05-21T14:28:00Z</dcterms:created>
  <dcterms:modified xsi:type="dcterms:W3CDTF">2021-05-21T19:17:00Z</dcterms:modified>
</cp:coreProperties>
</file>